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59" w:rsidRPr="00BE2719" w:rsidRDefault="00BB4B64" w:rsidP="00955D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b/>
          <w:sz w:val="24"/>
          <w:szCs w:val="24"/>
        </w:rPr>
        <w:t>План</w:t>
      </w:r>
      <w:r w:rsidR="00955D59" w:rsidRPr="00BE2719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="00955D59" w:rsidRPr="00BE2719">
        <w:rPr>
          <w:rFonts w:ascii="Times New Roman" w:hAnsi="Times New Roman"/>
          <w:sz w:val="24"/>
          <w:szCs w:val="24"/>
        </w:rPr>
        <w:t xml:space="preserve"> </w:t>
      </w:r>
    </w:p>
    <w:p w:rsidR="00955D59" w:rsidRPr="00BE2719" w:rsidRDefault="00447912" w:rsidP="00955D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>на 2020 - 2021</w:t>
      </w:r>
      <w:r w:rsidR="00955D59" w:rsidRPr="00BE2719">
        <w:rPr>
          <w:rFonts w:ascii="Times New Roman" w:hAnsi="Times New Roman"/>
          <w:sz w:val="24"/>
          <w:szCs w:val="24"/>
        </w:rPr>
        <w:t xml:space="preserve"> учебный год</w:t>
      </w:r>
    </w:p>
    <w:p w:rsidR="00BB4B64" w:rsidRPr="00BE2719" w:rsidRDefault="00BB4B64" w:rsidP="00280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A39" w:rsidRPr="00BE2719" w:rsidRDefault="00E736C6" w:rsidP="00A80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 xml:space="preserve">Наименование ОО </w:t>
      </w:r>
      <w:r w:rsidR="00BB4B64" w:rsidRPr="00BE2719">
        <w:rPr>
          <w:rFonts w:ascii="Times New Roman" w:hAnsi="Times New Roman"/>
          <w:sz w:val="24"/>
          <w:szCs w:val="24"/>
        </w:rPr>
        <w:t>-</w:t>
      </w:r>
      <w:r w:rsidRPr="00BE2719">
        <w:rPr>
          <w:rFonts w:ascii="Times New Roman" w:hAnsi="Times New Roman"/>
          <w:sz w:val="24"/>
          <w:szCs w:val="24"/>
        </w:rPr>
        <w:t xml:space="preserve"> </w:t>
      </w:r>
      <w:r w:rsidR="00BB4B64" w:rsidRPr="00BE2719">
        <w:rPr>
          <w:rFonts w:ascii="Times New Roman" w:hAnsi="Times New Roman"/>
          <w:sz w:val="24"/>
          <w:szCs w:val="24"/>
        </w:rPr>
        <w:t>БП</w:t>
      </w:r>
      <w:r w:rsidR="00955D59" w:rsidRPr="00BE2719">
        <w:rPr>
          <w:rFonts w:ascii="Times New Roman" w:hAnsi="Times New Roman"/>
          <w:sz w:val="24"/>
          <w:szCs w:val="24"/>
        </w:rPr>
        <w:t xml:space="preserve"> ГАНОУ СО </w:t>
      </w:r>
      <w:r w:rsidR="00A80BAA" w:rsidRPr="00BE2719">
        <w:rPr>
          <w:rFonts w:ascii="Times New Roman" w:hAnsi="Times New Roman"/>
          <w:sz w:val="24"/>
          <w:szCs w:val="24"/>
        </w:rPr>
        <w:t>«Дворец молодёжи»: «Реализация образовательных программ по инновационному развитию технического творчества, робототехники, 2D, 3D, моделированию технических объектов»</w:t>
      </w:r>
    </w:p>
    <w:p w:rsidR="00BB4B64" w:rsidRPr="00BE2719" w:rsidRDefault="00BB4B64" w:rsidP="00280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 xml:space="preserve">по реализации </w:t>
      </w:r>
      <w:r w:rsidR="00E736C6" w:rsidRPr="00BE2719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BE2719">
        <w:rPr>
          <w:rFonts w:ascii="Times New Roman" w:hAnsi="Times New Roman"/>
          <w:sz w:val="24"/>
          <w:szCs w:val="24"/>
        </w:rPr>
        <w:t>п</w:t>
      </w:r>
      <w:r w:rsidR="00071D3D" w:rsidRPr="00BE2719">
        <w:rPr>
          <w:rFonts w:ascii="Times New Roman" w:hAnsi="Times New Roman"/>
          <w:sz w:val="24"/>
          <w:szCs w:val="24"/>
        </w:rPr>
        <w:t xml:space="preserve">роекта: «Реализация инновационных образовательных программ естественно-научной </w:t>
      </w:r>
      <w:r w:rsidR="00CF5E6F" w:rsidRPr="00BE2719">
        <w:rPr>
          <w:rFonts w:ascii="Times New Roman" w:hAnsi="Times New Roman"/>
          <w:sz w:val="24"/>
          <w:szCs w:val="24"/>
        </w:rPr>
        <w:t>и технической направленностей на базе МБУ ДО ГорСЮТ</w:t>
      </w:r>
      <w:r w:rsidR="00071D3D" w:rsidRPr="00BE2719">
        <w:rPr>
          <w:rFonts w:ascii="Times New Roman" w:hAnsi="Times New Roman"/>
          <w:sz w:val="24"/>
          <w:szCs w:val="24"/>
        </w:rPr>
        <w:t>»</w:t>
      </w:r>
    </w:p>
    <w:p w:rsidR="00BB4B64" w:rsidRPr="00BE2719" w:rsidRDefault="00BB4B64" w:rsidP="00990ED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B4B64" w:rsidRPr="00BE2719" w:rsidRDefault="00BB4B64" w:rsidP="00071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b/>
          <w:sz w:val="24"/>
          <w:szCs w:val="24"/>
        </w:rPr>
        <w:t xml:space="preserve">Цель </w:t>
      </w:r>
      <w:r w:rsidR="00955D59" w:rsidRPr="00BE2719">
        <w:rPr>
          <w:rFonts w:ascii="Times New Roman" w:hAnsi="Times New Roman"/>
          <w:sz w:val="24"/>
          <w:szCs w:val="24"/>
        </w:rPr>
        <w:t>проекта</w:t>
      </w:r>
      <w:r w:rsidR="00A907C8" w:rsidRPr="00BE2719">
        <w:rPr>
          <w:rFonts w:ascii="Times New Roman" w:hAnsi="Times New Roman"/>
          <w:sz w:val="24"/>
          <w:szCs w:val="24"/>
        </w:rPr>
        <w:t>: Совершенствование технического творчества обучающихся</w:t>
      </w:r>
      <w:r w:rsidR="00071D3D" w:rsidRPr="00BE2719">
        <w:rPr>
          <w:rFonts w:ascii="Times New Roman" w:hAnsi="Times New Roman"/>
          <w:sz w:val="24"/>
          <w:szCs w:val="24"/>
        </w:rPr>
        <w:t xml:space="preserve"> и профессиональную ориентацию в сфере техники и инновационных технологий через</w:t>
      </w:r>
      <w:r w:rsidR="00A907C8" w:rsidRPr="00BE2719">
        <w:rPr>
          <w:rFonts w:ascii="Times New Roman" w:hAnsi="Times New Roman"/>
          <w:sz w:val="24"/>
          <w:szCs w:val="24"/>
        </w:rPr>
        <w:t xml:space="preserve"> организацию деятельности базовой площадки на </w:t>
      </w:r>
      <w:r w:rsidR="00071D3D" w:rsidRPr="00BE2719">
        <w:rPr>
          <w:rFonts w:ascii="Times New Roman" w:hAnsi="Times New Roman"/>
          <w:sz w:val="24"/>
          <w:szCs w:val="24"/>
        </w:rPr>
        <w:t>Городской Станции юных техников.</w:t>
      </w:r>
    </w:p>
    <w:p w:rsidR="00A907C8" w:rsidRPr="00BE2719" w:rsidRDefault="00A907C8" w:rsidP="00071D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B64" w:rsidRPr="00BE2719" w:rsidRDefault="00BB4B64" w:rsidP="00280B2B">
      <w:pPr>
        <w:spacing w:after="0"/>
        <w:rPr>
          <w:rFonts w:ascii="Times New Roman" w:hAnsi="Times New Roman"/>
          <w:b/>
          <w:sz w:val="24"/>
          <w:szCs w:val="24"/>
        </w:rPr>
      </w:pPr>
      <w:r w:rsidRPr="00BE2719">
        <w:rPr>
          <w:rFonts w:ascii="Times New Roman" w:hAnsi="Times New Roman"/>
          <w:b/>
          <w:sz w:val="24"/>
          <w:szCs w:val="24"/>
        </w:rPr>
        <w:t>Задачи:</w:t>
      </w:r>
    </w:p>
    <w:p w:rsidR="00BB4B64" w:rsidRPr="00BE2719" w:rsidRDefault="00D94B10" w:rsidP="00D94B10">
      <w:pPr>
        <w:spacing w:after="0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>1. Обеспечить базовую площадку методическим обеспечением на 2020/2021 учебный год.</w:t>
      </w:r>
    </w:p>
    <w:p w:rsidR="00D94B10" w:rsidRPr="00BE2719" w:rsidRDefault="00D94B10" w:rsidP="00D94B10">
      <w:pPr>
        <w:spacing w:after="0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>2. Совершенствовать уровень профессиональной квалификации педагогический кадров.</w:t>
      </w:r>
    </w:p>
    <w:p w:rsidR="00D94B10" w:rsidRPr="00BE2719" w:rsidRDefault="00D94B10" w:rsidP="00D94B10">
      <w:pPr>
        <w:spacing w:after="0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>3. Способствовать формированию интереса обучающихся к инновационным технологиям и техническому творчеству.</w:t>
      </w:r>
    </w:p>
    <w:p w:rsidR="00D94B10" w:rsidRPr="00BE2719" w:rsidRDefault="00D94B10" w:rsidP="00D94B10">
      <w:pPr>
        <w:spacing w:after="0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>4. Организовать взаимодействие с социальными партнёрами учреждения для развития инновационного технического творчества.</w:t>
      </w:r>
    </w:p>
    <w:p w:rsidR="00BB4B64" w:rsidRPr="00BE2719" w:rsidRDefault="00D94B10" w:rsidP="00D94B10">
      <w:pPr>
        <w:spacing w:after="0"/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>5. Обеспечить пропаганду в СМИ направления работы объединений.</w:t>
      </w:r>
    </w:p>
    <w:p w:rsidR="00BB4B64" w:rsidRPr="00BE2719" w:rsidRDefault="00BB4B64" w:rsidP="00280B2B">
      <w:pPr>
        <w:spacing w:after="0"/>
        <w:rPr>
          <w:rFonts w:ascii="Times New Roman" w:hAnsi="Times New Roman"/>
          <w:sz w:val="24"/>
          <w:szCs w:val="24"/>
        </w:rPr>
      </w:pPr>
    </w:p>
    <w:p w:rsidR="00BB4B64" w:rsidRPr="00BE2719" w:rsidRDefault="00BB4B64" w:rsidP="00280B2B">
      <w:pPr>
        <w:spacing w:after="0"/>
        <w:rPr>
          <w:rFonts w:ascii="Times New Roman" w:hAnsi="Times New Roman"/>
          <w:b/>
          <w:sz w:val="24"/>
          <w:szCs w:val="24"/>
        </w:rPr>
      </w:pPr>
      <w:r w:rsidRPr="00BE2719">
        <w:rPr>
          <w:rFonts w:ascii="Times New Roman" w:hAnsi="Times New Roman"/>
          <w:b/>
          <w:sz w:val="24"/>
          <w:szCs w:val="24"/>
        </w:rPr>
        <w:t>Содержание деятельности:</w:t>
      </w:r>
    </w:p>
    <w:p w:rsidR="00990EDF" w:rsidRPr="00BE2719" w:rsidRDefault="00990EDF" w:rsidP="0099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670"/>
        <w:gridCol w:w="2543"/>
        <w:gridCol w:w="3699"/>
        <w:gridCol w:w="1843"/>
        <w:gridCol w:w="1418"/>
        <w:gridCol w:w="1984"/>
        <w:gridCol w:w="2977"/>
      </w:tblGrid>
      <w:tr w:rsidR="00E71620" w:rsidRPr="00BE2719" w:rsidTr="00405EA8">
        <w:tc>
          <w:tcPr>
            <w:tcW w:w="670" w:type="dxa"/>
          </w:tcPr>
          <w:p w:rsidR="00E71620" w:rsidRPr="00BE2719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1620" w:rsidRPr="00BE2719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43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3699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E71620" w:rsidRPr="00BE2719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Ответст-</w:t>
            </w:r>
          </w:p>
          <w:p w:rsidR="00E71620" w:rsidRPr="00BE2719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1418" w:type="dxa"/>
          </w:tcPr>
          <w:p w:rsidR="00E71620" w:rsidRPr="00BE2719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71620" w:rsidRPr="00BE2719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E71620" w:rsidRPr="00BE2719" w:rsidTr="00405EA8">
        <w:trPr>
          <w:trHeight w:val="1663"/>
        </w:trPr>
        <w:tc>
          <w:tcPr>
            <w:tcW w:w="670" w:type="dxa"/>
            <w:vMerge w:val="restart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vMerge w:val="restart"/>
          </w:tcPr>
          <w:p w:rsidR="00E71620" w:rsidRPr="00BE2719" w:rsidRDefault="00DE2412" w:rsidP="00DE2412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Обеспечить базовую площадку методическим обеспечением на 2020/2021 учебный год.</w:t>
            </w:r>
          </w:p>
        </w:tc>
        <w:tc>
          <w:tcPr>
            <w:tcW w:w="3699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Разработать план на </w:t>
            </w:r>
            <w:r w:rsidR="00DE2412" w:rsidRPr="00BE2719">
              <w:rPr>
                <w:rFonts w:ascii="Times New Roman" w:hAnsi="Times New Roman"/>
                <w:sz w:val="24"/>
              </w:rPr>
              <w:t>2020/2021</w:t>
            </w:r>
            <w:r w:rsidRPr="00BE2719">
              <w:rPr>
                <w:rFonts w:ascii="Times New Roman" w:hAnsi="Times New Roman"/>
                <w:sz w:val="24"/>
              </w:rPr>
              <w:t xml:space="preserve"> учебный год</w:t>
            </w:r>
            <w:r w:rsidR="00DE2412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A907C8" w:rsidRPr="00BE2719" w:rsidRDefault="00A907C8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E71620" w:rsidRPr="00BE2719" w:rsidRDefault="00DE2412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</w:tcPr>
          <w:p w:rsidR="00E71620" w:rsidRPr="00BE2719" w:rsidRDefault="00E71620" w:rsidP="00DE24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Конкретизация деятельности проекта, взаимосвязанных направ</w:t>
            </w:r>
            <w:r w:rsidR="00DE2412" w:rsidRPr="00BE2719">
              <w:rPr>
                <w:rFonts w:ascii="Times New Roman" w:hAnsi="Times New Roman"/>
                <w:sz w:val="24"/>
                <w:szCs w:val="24"/>
              </w:rPr>
              <w:t>лений его реализации в 2020/2021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</w:tc>
      </w:tr>
      <w:tr w:rsidR="00E71620" w:rsidRPr="00BE2719" w:rsidTr="00405EA8">
        <w:trPr>
          <w:trHeight w:val="858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DE2412" w:rsidP="00405EA8">
            <w:pPr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Предоставить план на 2020/2021</w:t>
            </w:r>
            <w:r w:rsidR="00E71620" w:rsidRPr="00BE2719">
              <w:rPr>
                <w:rFonts w:ascii="Times New Roman" w:hAnsi="Times New Roman"/>
                <w:sz w:val="24"/>
              </w:rPr>
              <w:t xml:space="preserve"> учебный год «Дворцу молодёжи»</w:t>
            </w:r>
            <w:r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E2719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Холодилова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О.Г.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ГАНОУ СО «Дворец молодежи»</w:t>
            </w:r>
          </w:p>
        </w:tc>
        <w:tc>
          <w:tcPr>
            <w:tcW w:w="1984" w:type="dxa"/>
          </w:tcPr>
          <w:p w:rsidR="00E71620" w:rsidRPr="00BE2719" w:rsidRDefault="00C5592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Д</w:t>
            </w:r>
            <w:r w:rsidR="00E71620" w:rsidRPr="00BE2719">
              <w:rPr>
                <w:rFonts w:ascii="Times New Roman" w:hAnsi="Times New Roman"/>
                <w:sz w:val="24"/>
              </w:rPr>
              <w:t>о 01.10.20</w:t>
            </w:r>
            <w:r w:rsidR="00DE2412" w:rsidRPr="00BE2719">
              <w:rPr>
                <w:rFonts w:ascii="Times New Roman" w:hAnsi="Times New Roman"/>
                <w:sz w:val="24"/>
              </w:rPr>
              <w:t>20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249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Сос</w:t>
            </w:r>
            <w:r w:rsidR="00DE2412" w:rsidRPr="00BE2719">
              <w:rPr>
                <w:rFonts w:ascii="Times New Roman" w:hAnsi="Times New Roman"/>
                <w:sz w:val="24"/>
                <w:szCs w:val="24"/>
              </w:rPr>
              <w:t>тавить мониторинг за период 2019</w:t>
            </w:r>
            <w:r w:rsidR="00940077" w:rsidRPr="00BE2719">
              <w:rPr>
                <w:rFonts w:ascii="Times New Roman" w:hAnsi="Times New Roman"/>
                <w:sz w:val="24"/>
                <w:szCs w:val="24"/>
              </w:rPr>
              <w:t>/</w:t>
            </w:r>
            <w:r w:rsidR="00DE2412" w:rsidRPr="00BE2719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843" w:type="dxa"/>
          </w:tcPr>
          <w:p w:rsidR="007B6980" w:rsidRPr="00BE2719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620" w:rsidRPr="00BE2719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DE241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Сентябрь 2020 год</w:t>
            </w:r>
          </w:p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Анализ кач</w:t>
            </w:r>
            <w:r w:rsidR="00DE2412" w:rsidRPr="00BE2719">
              <w:rPr>
                <w:rFonts w:ascii="Times New Roman" w:hAnsi="Times New Roman"/>
                <w:sz w:val="24"/>
                <w:szCs w:val="24"/>
              </w:rPr>
              <w:t>ества реализации проекта за 2019-2020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E71620" w:rsidRPr="00BE2719" w:rsidTr="00405EA8">
        <w:trPr>
          <w:trHeight w:val="249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940077" w:rsidP="00405EA8">
            <w:pPr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Предоставить мониторинг за 2019/2020</w:t>
            </w:r>
            <w:r w:rsidR="00E71620" w:rsidRPr="00BE2719">
              <w:rPr>
                <w:rFonts w:ascii="Times New Roman" w:hAnsi="Times New Roman"/>
                <w:sz w:val="24"/>
              </w:rPr>
              <w:t xml:space="preserve"> учебный год «Дворцу молодёжи»</w:t>
            </w:r>
            <w:r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E2719" w:rsidRDefault="007B698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620" w:rsidRPr="00BE2719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E2719" w:rsidRDefault="00C5592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Д</w:t>
            </w:r>
            <w:r w:rsidR="00E71620" w:rsidRPr="00BE2719">
              <w:rPr>
                <w:rFonts w:ascii="Times New Roman" w:hAnsi="Times New Roman"/>
                <w:sz w:val="24"/>
              </w:rPr>
              <w:t>о 01.10.20</w:t>
            </w:r>
            <w:r w:rsidR="00940077" w:rsidRPr="00BE2719">
              <w:rPr>
                <w:rFonts w:ascii="Times New Roman" w:hAnsi="Times New Roman"/>
                <w:sz w:val="24"/>
              </w:rPr>
              <w:t>20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249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E71620" w:rsidP="00940077">
            <w:pPr>
              <w:spacing w:after="0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Составить мониторинг количества обучающихся, включенных в реализацию инновационного о</w:t>
            </w:r>
            <w:r w:rsidR="00940077" w:rsidRPr="00BE2719">
              <w:rPr>
                <w:rFonts w:ascii="Times New Roman" w:hAnsi="Times New Roman"/>
                <w:sz w:val="24"/>
              </w:rPr>
              <w:t>бразовательного проекта за 2020/2021</w:t>
            </w:r>
            <w:r w:rsidRPr="00BE2719">
              <w:rPr>
                <w:rFonts w:ascii="Times New Roman" w:hAnsi="Times New Roman"/>
                <w:sz w:val="24"/>
              </w:rPr>
              <w:t xml:space="preserve"> год</w:t>
            </w:r>
            <w:r w:rsidR="00940077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E2719" w:rsidRDefault="007B698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620" w:rsidRPr="00BE2719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94007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Сентябрь 2020 год</w:t>
            </w:r>
          </w:p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249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E71620" w:rsidP="00E21520">
            <w:pPr>
              <w:spacing w:after="0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Предоставить</w:t>
            </w:r>
            <w:r w:rsidR="00E21520" w:rsidRPr="00BE2719">
              <w:rPr>
                <w:rFonts w:ascii="Times New Roman" w:hAnsi="Times New Roman"/>
                <w:sz w:val="24"/>
              </w:rPr>
              <w:t xml:space="preserve"> </w:t>
            </w:r>
            <w:r w:rsidRPr="00BE2719">
              <w:rPr>
                <w:rFonts w:ascii="Times New Roman" w:hAnsi="Times New Roman"/>
                <w:sz w:val="24"/>
              </w:rPr>
              <w:t>мониторинг количества обучающихся, включенных в реализацию инновационного образовательного про</w:t>
            </w:r>
            <w:r w:rsidR="00E21520" w:rsidRPr="00BE2719">
              <w:rPr>
                <w:rFonts w:ascii="Times New Roman" w:hAnsi="Times New Roman"/>
                <w:sz w:val="24"/>
              </w:rPr>
              <w:t xml:space="preserve">екта за </w:t>
            </w:r>
            <w:r w:rsidRPr="00BE2719">
              <w:rPr>
                <w:rFonts w:ascii="Times New Roman" w:hAnsi="Times New Roman"/>
                <w:sz w:val="24"/>
              </w:rPr>
              <w:t>2020</w:t>
            </w:r>
            <w:r w:rsidR="00E21520" w:rsidRPr="00BE2719">
              <w:rPr>
                <w:rFonts w:ascii="Times New Roman" w:hAnsi="Times New Roman"/>
                <w:sz w:val="24"/>
              </w:rPr>
              <w:t>/2021</w:t>
            </w:r>
            <w:r w:rsidRPr="00BE2719">
              <w:rPr>
                <w:rFonts w:ascii="Times New Roman" w:hAnsi="Times New Roman"/>
                <w:sz w:val="24"/>
              </w:rPr>
              <w:t xml:space="preserve"> год «Дворцу молодёжи»</w:t>
            </w:r>
            <w:r w:rsidR="00E21520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E2719" w:rsidRDefault="007B698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620" w:rsidRPr="00BE2719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E2719" w:rsidRDefault="00C5592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Д</w:t>
            </w:r>
            <w:r w:rsidR="00E71620" w:rsidRPr="00BE2719">
              <w:rPr>
                <w:rFonts w:ascii="Times New Roman" w:hAnsi="Times New Roman"/>
                <w:sz w:val="24"/>
              </w:rPr>
              <w:t>о 01.10.20</w:t>
            </w:r>
            <w:r w:rsidR="00E21520" w:rsidRPr="00BE2719">
              <w:rPr>
                <w:rFonts w:ascii="Times New Roman" w:hAnsi="Times New Roman"/>
                <w:sz w:val="24"/>
              </w:rPr>
              <w:t>20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249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Составить график проведения </w:t>
            </w:r>
            <w:r w:rsidR="00E21520" w:rsidRPr="00BE2719">
              <w:rPr>
                <w:rFonts w:ascii="Times New Roman" w:hAnsi="Times New Roman"/>
                <w:sz w:val="24"/>
                <w:szCs w:val="24"/>
              </w:rPr>
              <w:t xml:space="preserve">областных робототехнических соревнований для начинающих, областных робототехнический </w:t>
            </w:r>
            <w:r w:rsidR="00E21520" w:rsidRPr="00BE27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соревнований,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 xml:space="preserve">ВРО </w:t>
            </w:r>
            <w:r w:rsidR="00E21520" w:rsidRPr="00BE2719">
              <w:rPr>
                <w:rFonts w:ascii="Times New Roman" w:hAnsi="Times New Roman"/>
                <w:sz w:val="24"/>
                <w:szCs w:val="24"/>
              </w:rPr>
              <w:t xml:space="preserve">соревнований по робототехнике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>(муниципальный этап).</w:t>
            </w:r>
          </w:p>
        </w:tc>
        <w:tc>
          <w:tcPr>
            <w:tcW w:w="1843" w:type="dxa"/>
          </w:tcPr>
          <w:p w:rsidR="007B6980" w:rsidRPr="00BE2719" w:rsidRDefault="007B698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  <w:p w:rsidR="00E71620" w:rsidRPr="00BE2719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Холодилова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О.Г.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МБУ ДО ГорСЮТ</w:t>
            </w:r>
          </w:p>
        </w:tc>
        <w:tc>
          <w:tcPr>
            <w:tcW w:w="1984" w:type="dxa"/>
          </w:tcPr>
          <w:p w:rsidR="00E71620" w:rsidRPr="00BE2719" w:rsidRDefault="00E215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Сентябрь 2020 год</w:t>
            </w:r>
          </w:p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620" w:rsidRPr="00BE2719" w:rsidRDefault="00E71620" w:rsidP="00E21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План и график мероприятий, срок их проведения согласно графику организации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этапа ВРО, для улучшения качества подготовки муниципальной команды по робототехнике.</w:t>
            </w:r>
          </w:p>
        </w:tc>
      </w:tr>
      <w:tr w:rsidR="00E71620" w:rsidRPr="00BE2719" w:rsidTr="000670F1">
        <w:trPr>
          <w:trHeight w:val="708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0670F1" w:rsidP="000670F1">
            <w:pPr>
              <w:spacing w:after="0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 xml:space="preserve">Предоставить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 xml:space="preserve"> график проведения областных робототехнических соревнований для начинающих, областных робототехнический соревнований, ВРО соревнований по робототехнике (муниципальный этап).</w:t>
            </w:r>
          </w:p>
        </w:tc>
        <w:tc>
          <w:tcPr>
            <w:tcW w:w="1843" w:type="dxa"/>
          </w:tcPr>
          <w:p w:rsidR="007B6980" w:rsidRPr="00BE2719" w:rsidRDefault="007B698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620" w:rsidRPr="00BE2719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E2719" w:rsidRDefault="00C5592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Д</w:t>
            </w:r>
            <w:r w:rsidR="00E71620" w:rsidRPr="00BE2719">
              <w:rPr>
                <w:rFonts w:ascii="Times New Roman" w:hAnsi="Times New Roman"/>
                <w:sz w:val="24"/>
              </w:rPr>
              <w:t>о 01.10.20</w:t>
            </w:r>
            <w:r w:rsidR="000670F1" w:rsidRPr="00BE2719">
              <w:rPr>
                <w:rFonts w:ascii="Times New Roman" w:hAnsi="Times New Roman"/>
                <w:sz w:val="24"/>
              </w:rPr>
              <w:t>20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828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 xml:space="preserve">Составить отчет за </w:t>
            </w:r>
            <w:r w:rsidRPr="00BE2719">
              <w:rPr>
                <w:rFonts w:ascii="Times New Roman" w:hAnsi="Times New Roman"/>
                <w:sz w:val="24"/>
                <w:lang w:val="en-US"/>
              </w:rPr>
              <w:t>I</w:t>
            </w:r>
            <w:r w:rsidR="000670F1" w:rsidRPr="00BE2719">
              <w:rPr>
                <w:rFonts w:ascii="Times New Roman" w:hAnsi="Times New Roman"/>
                <w:sz w:val="24"/>
              </w:rPr>
              <w:t xml:space="preserve"> п/г 2020/2021 </w:t>
            </w:r>
            <w:r w:rsidRPr="00BE2719">
              <w:rPr>
                <w:rFonts w:ascii="Times New Roman" w:hAnsi="Times New Roman"/>
                <w:sz w:val="24"/>
              </w:rPr>
              <w:t>учебного года (электронный вариант)</w:t>
            </w:r>
            <w:r w:rsidR="000670F1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E2719" w:rsidRDefault="007B698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620" w:rsidRPr="00BE2719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0670F1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15.02.2021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828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 xml:space="preserve">Предоставить отчет за </w:t>
            </w:r>
            <w:r w:rsidRPr="00BE2719">
              <w:rPr>
                <w:rFonts w:ascii="Times New Roman" w:hAnsi="Times New Roman"/>
                <w:sz w:val="24"/>
                <w:lang w:val="en-US"/>
              </w:rPr>
              <w:t>I</w:t>
            </w:r>
            <w:r w:rsidRPr="00BE2719">
              <w:rPr>
                <w:rFonts w:ascii="Times New Roman" w:hAnsi="Times New Roman"/>
                <w:sz w:val="24"/>
              </w:rPr>
              <w:t xml:space="preserve"> п/г 2019/2020 учебного года (электронный вариант) во «Дворец молодёжи»</w:t>
            </w:r>
            <w:r w:rsidR="00C5592E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E2719" w:rsidRDefault="007B698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E2719" w:rsidRDefault="00C5592E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15.02.2021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608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Произвести внутреннюю инвентаризацию оборудования</w:t>
            </w:r>
            <w:r w:rsidR="00C5592E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E2719" w:rsidRDefault="007B698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E2719" w:rsidRDefault="007B698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C5592E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15.04.2021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894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Организовать инвентаризацию в присутствии сотрудников «Дворца молодёжи»</w:t>
            </w:r>
            <w:r w:rsidR="00C5592E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FD0B9E" w:rsidRPr="00BE2719" w:rsidRDefault="00FD0B9E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D0B9E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0B9E" w:rsidRPr="00BE2719" w:rsidRDefault="00FD0B9E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C5592E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15.04.2021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249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Собрать сведения о сохранности оборудования по базовой площадке</w:t>
            </w:r>
            <w:r w:rsidR="00C5592E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FD0B9E" w:rsidRPr="00BE2719" w:rsidRDefault="00FD0B9E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D0B9E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0B9E" w:rsidRPr="00BE2719" w:rsidRDefault="00FD0B9E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15.04.202</w:t>
            </w:r>
            <w:r w:rsidR="00C5592E" w:rsidRPr="00BE2719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C5592E">
        <w:trPr>
          <w:trHeight w:val="1314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Предоставить сведения о сохранности оборудования «Дворцу молодёжи»</w:t>
            </w:r>
            <w:r w:rsidR="00C5592E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43B70" w:rsidRPr="00BE2719" w:rsidRDefault="00D43B7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</w:t>
            </w:r>
            <w:r w:rsidR="00D43B70" w:rsidRPr="00BE2719">
              <w:rPr>
                <w:rFonts w:ascii="Times New Roman" w:hAnsi="Times New Roman"/>
                <w:sz w:val="24"/>
                <w:szCs w:val="24"/>
              </w:rPr>
              <w:t>.,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B70" w:rsidRPr="00BE2719" w:rsidRDefault="00D43B7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15.04.202</w:t>
            </w:r>
            <w:r w:rsidR="00C5592E" w:rsidRPr="00BE2719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977" w:type="dxa"/>
          </w:tcPr>
          <w:p w:rsidR="00E71620" w:rsidRPr="00BE2719" w:rsidRDefault="00E71620" w:rsidP="00C559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Мониторинг состояния и укомплектованности оборудованием учебного процесса БП.</w:t>
            </w:r>
          </w:p>
        </w:tc>
      </w:tr>
      <w:tr w:rsidR="00E71620" w:rsidRPr="00BE2719" w:rsidTr="00405EA8">
        <w:trPr>
          <w:trHeight w:val="249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E71620" w:rsidRPr="00BE2719" w:rsidRDefault="00E71620" w:rsidP="00C5592E">
            <w:pPr>
              <w:spacing w:after="0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Составить мониторинг деятельности педагога в рамках проекта БП (делает педагог)</w:t>
            </w:r>
            <w:r w:rsidR="00C5592E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43B70" w:rsidRPr="00BE2719" w:rsidRDefault="00D43B7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D43B7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B70" w:rsidRPr="00BE2719" w:rsidRDefault="00D43B7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C5592E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До 15.06.2021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596004">
        <w:trPr>
          <w:trHeight w:val="425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Предоставить мониторинг деятельности педагога в рамках проекта БП </w:t>
            </w:r>
            <w:r w:rsidRPr="00BE2719">
              <w:rPr>
                <w:rFonts w:ascii="Times New Roman" w:hAnsi="Times New Roman"/>
                <w:sz w:val="24"/>
              </w:rPr>
              <w:t>«Дворцу молодёжи»</w:t>
            </w:r>
            <w:r w:rsidR="00596004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43B70" w:rsidRPr="00BE2719" w:rsidRDefault="00D43B7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</w:t>
            </w:r>
            <w:r w:rsidR="00D43B70" w:rsidRPr="00BE271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71620" w:rsidRPr="00BE2719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До 15.06.202</w:t>
            </w:r>
            <w:r w:rsidR="00596004" w:rsidRPr="00BE2719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Анализ качества реализаци</w:t>
            </w:r>
            <w:r w:rsidR="00596004" w:rsidRPr="00BE2719">
              <w:rPr>
                <w:rFonts w:ascii="Times New Roman" w:hAnsi="Times New Roman"/>
                <w:sz w:val="24"/>
                <w:szCs w:val="24"/>
              </w:rPr>
              <w:t xml:space="preserve">и проекта за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>2020</w:t>
            </w:r>
            <w:r w:rsidR="00596004" w:rsidRPr="00BE2719">
              <w:rPr>
                <w:rFonts w:ascii="Times New Roman" w:hAnsi="Times New Roman"/>
                <w:sz w:val="24"/>
                <w:szCs w:val="24"/>
              </w:rPr>
              <w:t>/2021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E71620" w:rsidRPr="00BE2719" w:rsidTr="00405EA8">
        <w:trPr>
          <w:trHeight w:val="858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E71620" w:rsidRPr="00BE2719" w:rsidRDefault="00E71620" w:rsidP="00596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Составить</w:t>
            </w:r>
            <w:r w:rsidR="00596004" w:rsidRPr="00BE2719">
              <w:rPr>
                <w:rFonts w:ascii="Times New Roman" w:hAnsi="Times New Roman"/>
                <w:sz w:val="24"/>
              </w:rPr>
              <w:t xml:space="preserve"> отчет о деятельности БП за 2020/2021 </w:t>
            </w:r>
            <w:r w:rsidRPr="00BE2719">
              <w:rPr>
                <w:rFonts w:ascii="Times New Roman" w:hAnsi="Times New Roman"/>
                <w:sz w:val="24"/>
              </w:rPr>
              <w:t>учебный год (электронный вариант)</w:t>
            </w:r>
            <w:r w:rsidR="00596004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43B70" w:rsidRPr="00BE2719" w:rsidRDefault="00D43B7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D43B70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B70" w:rsidRPr="00BE2719" w:rsidRDefault="00D43B7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596004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До 15.06.2021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405EA8">
        <w:trPr>
          <w:trHeight w:val="418"/>
        </w:trPr>
        <w:tc>
          <w:tcPr>
            <w:tcW w:w="670" w:type="dxa"/>
            <w:vMerge/>
            <w:tcBorders>
              <w:bottom w:val="nil"/>
            </w:tcBorders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bottom w:val="nil"/>
            </w:tcBorders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E71620" w:rsidRPr="00BE2719" w:rsidRDefault="00E71620" w:rsidP="00596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Предоставить отчёт о деятельности </w:t>
            </w:r>
            <w:r w:rsidR="00596004" w:rsidRPr="00BE2719">
              <w:rPr>
                <w:rFonts w:ascii="Times New Roman" w:hAnsi="Times New Roman"/>
                <w:sz w:val="24"/>
              </w:rPr>
              <w:t xml:space="preserve">БП за 2020/2021 </w:t>
            </w:r>
            <w:r w:rsidRPr="00BE2719">
              <w:rPr>
                <w:rFonts w:ascii="Times New Roman" w:hAnsi="Times New Roman"/>
                <w:sz w:val="24"/>
              </w:rPr>
              <w:lastRenderedPageBreak/>
              <w:t>учебный год (электронный вариант) «Дворцу молодёжи»</w:t>
            </w:r>
            <w:r w:rsidR="00596004" w:rsidRPr="00BE27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43B70" w:rsidRPr="00BE2719" w:rsidRDefault="00D43B7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  <w:p w:rsidR="00E71620" w:rsidRPr="00BE2719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</w:t>
            </w:r>
            <w:r w:rsidR="00D43B70" w:rsidRPr="00BE271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71620" w:rsidRPr="00BE2719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Петрова Н.А.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ГАНОУ СО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«Дворец молодежи»</w:t>
            </w:r>
          </w:p>
        </w:tc>
        <w:tc>
          <w:tcPr>
            <w:tcW w:w="1984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lastRenderedPageBreak/>
              <w:t>До 15.06.202</w:t>
            </w:r>
            <w:r w:rsidR="00596004" w:rsidRPr="00BE2719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977" w:type="dxa"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Анализ кач</w:t>
            </w:r>
            <w:r w:rsidR="00596004" w:rsidRPr="00BE2719">
              <w:rPr>
                <w:rFonts w:ascii="Times New Roman" w:hAnsi="Times New Roman"/>
                <w:sz w:val="24"/>
                <w:szCs w:val="24"/>
              </w:rPr>
              <w:t xml:space="preserve">ества реализации проекта за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596004" w:rsidRPr="00BE2719">
              <w:rPr>
                <w:rFonts w:ascii="Times New Roman" w:hAnsi="Times New Roman"/>
                <w:sz w:val="24"/>
                <w:szCs w:val="24"/>
              </w:rPr>
              <w:t>/2021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E71620" w:rsidRPr="00BE2719" w:rsidTr="00D43B70">
        <w:trPr>
          <w:trHeight w:val="269"/>
        </w:trPr>
        <w:tc>
          <w:tcPr>
            <w:tcW w:w="670" w:type="dxa"/>
            <w:tcBorders>
              <w:top w:val="nil"/>
            </w:tcBorders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E71620" w:rsidRPr="00BE2719" w:rsidRDefault="00E71620" w:rsidP="00596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Вести деятельность по привлечению социальных партнеров в реализацию инновационного проекта</w:t>
            </w:r>
            <w:r w:rsidR="00596004" w:rsidRPr="00BE2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 площадки</w:t>
            </w:r>
            <w:r w:rsidR="00044E34" w:rsidRPr="00BE2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71620" w:rsidRPr="00BE2719" w:rsidRDefault="00E71620" w:rsidP="00D43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Установление контакта для профессиональной деятельности.</w:t>
            </w:r>
          </w:p>
        </w:tc>
      </w:tr>
      <w:tr w:rsidR="002C1DD7" w:rsidRPr="00BE2719" w:rsidTr="00A907C8">
        <w:trPr>
          <w:trHeight w:val="708"/>
        </w:trPr>
        <w:tc>
          <w:tcPr>
            <w:tcW w:w="670" w:type="dxa"/>
            <w:tcBorders>
              <w:bottom w:val="nil"/>
            </w:tcBorders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bottom w:val="nil"/>
            </w:tcBorders>
          </w:tcPr>
          <w:p w:rsidR="002C1DD7" w:rsidRPr="00BE2719" w:rsidRDefault="002C1DD7" w:rsidP="004911B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Совершенствовать уровень профессиональной квалификации педагогический кадров.</w:t>
            </w:r>
          </w:p>
        </w:tc>
        <w:tc>
          <w:tcPr>
            <w:tcW w:w="3699" w:type="dxa"/>
          </w:tcPr>
          <w:p w:rsidR="002C1DD7" w:rsidRPr="00BE2719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педагогов, реализующих программы технической направленности, прохождение курсов повышения квалификации, а так же семинаров по различным направлениям, которые проводят учреждения города и области, а так же социальные партнёры базовой площадки.</w:t>
            </w:r>
          </w:p>
        </w:tc>
        <w:tc>
          <w:tcPr>
            <w:tcW w:w="1843" w:type="dxa"/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 площадки, в том числе руководящий состав.</w:t>
            </w:r>
          </w:p>
        </w:tc>
        <w:tc>
          <w:tcPr>
            <w:tcW w:w="1418" w:type="dxa"/>
          </w:tcPr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</w:tcPr>
          <w:p w:rsidR="002C1DD7" w:rsidRPr="00BE2719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Повышение профессиональной компетенции педагогов инновационной площадки.</w:t>
            </w:r>
          </w:p>
          <w:p w:rsidR="002C1DD7" w:rsidRPr="00BE2719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Повышение осведомленности педагогических работников базовой площадки об актуальных требованиях нормативно-правового и содержательного аспектов педагогической деятельности.</w:t>
            </w:r>
          </w:p>
          <w:p w:rsidR="002C1DD7" w:rsidRPr="00BE2719" w:rsidRDefault="002C1DD7" w:rsidP="00A90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Оказание информационной и методической поддержки педагогам образовательных учреждений города и области.</w:t>
            </w:r>
          </w:p>
        </w:tc>
      </w:tr>
      <w:tr w:rsidR="002C1DD7" w:rsidRPr="00BE2719" w:rsidTr="00A907C8">
        <w:trPr>
          <w:trHeight w:val="1539"/>
        </w:trPr>
        <w:tc>
          <w:tcPr>
            <w:tcW w:w="670" w:type="dxa"/>
            <w:vMerge w:val="restart"/>
            <w:tcBorders>
              <w:top w:val="nil"/>
            </w:tcBorders>
          </w:tcPr>
          <w:p w:rsidR="002C1DD7" w:rsidRPr="00BE2719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nil"/>
            </w:tcBorders>
          </w:tcPr>
          <w:p w:rsidR="002C1DD7" w:rsidRPr="00BE2719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D7" w:rsidRPr="00BE2719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Участие в семинаре-совещании «Из опыта методической и образовательной деятельности базовых площадок ГАНОУ СО «Дворца молодёжи».</w:t>
            </w:r>
          </w:p>
        </w:tc>
        <w:tc>
          <w:tcPr>
            <w:tcW w:w="1843" w:type="dxa"/>
          </w:tcPr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Ноябрь 2020 год</w:t>
            </w:r>
          </w:p>
        </w:tc>
        <w:tc>
          <w:tcPr>
            <w:tcW w:w="2977" w:type="dxa"/>
            <w:vMerge/>
          </w:tcPr>
          <w:p w:rsidR="002C1DD7" w:rsidRPr="00BE2719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D7" w:rsidRPr="00BE2719" w:rsidTr="00A907C8">
        <w:trPr>
          <w:trHeight w:val="2244"/>
        </w:trPr>
        <w:tc>
          <w:tcPr>
            <w:tcW w:w="670" w:type="dxa"/>
            <w:vMerge/>
          </w:tcPr>
          <w:p w:rsidR="002C1DD7" w:rsidRPr="00BE2719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C1DD7" w:rsidRPr="00BE2719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D7" w:rsidRPr="00BE2719" w:rsidRDefault="002C1DD7" w:rsidP="004911B8">
            <w:pPr>
              <w:spacing w:after="0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Участие в семинаре-совещании «Из опыта методической и образовательной деятельности базовых площадок ГАНОУ СО «Дворец молодёжи» по реализации инновационных образовательных проектов».</w:t>
            </w:r>
          </w:p>
        </w:tc>
        <w:tc>
          <w:tcPr>
            <w:tcW w:w="1843" w:type="dxa"/>
          </w:tcPr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2C1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</w:t>
            </w:r>
          </w:p>
        </w:tc>
        <w:tc>
          <w:tcPr>
            <w:tcW w:w="1418" w:type="dxa"/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Апрель 2021 год</w:t>
            </w:r>
          </w:p>
        </w:tc>
        <w:tc>
          <w:tcPr>
            <w:tcW w:w="2977" w:type="dxa"/>
            <w:vMerge/>
          </w:tcPr>
          <w:p w:rsidR="002C1DD7" w:rsidRPr="00BE2719" w:rsidRDefault="002C1DD7" w:rsidP="00044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D7" w:rsidRPr="00BE2719" w:rsidTr="00C36F09">
        <w:trPr>
          <w:trHeight w:val="3246"/>
        </w:trPr>
        <w:tc>
          <w:tcPr>
            <w:tcW w:w="670" w:type="dxa"/>
            <w:vMerge/>
          </w:tcPr>
          <w:p w:rsidR="002C1DD7" w:rsidRPr="00BE2719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C1DD7" w:rsidRPr="00BE2719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C36F09" w:rsidRPr="00BE2719" w:rsidRDefault="002731F9" w:rsidP="00C36F0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E2719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="00C36F09" w:rsidRPr="00BE2719"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 w:rsidR="00C36F09" w:rsidRPr="00BE2719">
              <w:rPr>
                <w:rFonts w:ascii="Times New Roman" w:hAnsi="Times New Roman" w:cs="Times New Roman"/>
                <w:sz w:val="24"/>
              </w:rPr>
              <w:t xml:space="preserve"> областной ежегодной педагогической конференции образовательных организаций Свердловской области по теме «Актуальные вопросы развития образовательной организации в условиях реализации инновационного образовательного проекта».</w:t>
            </w:r>
          </w:p>
        </w:tc>
        <w:tc>
          <w:tcPr>
            <w:tcW w:w="1843" w:type="dxa"/>
          </w:tcPr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Семячкова С.А.,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C36F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2C1DD7" w:rsidRPr="00BE2719" w:rsidRDefault="002C1DD7" w:rsidP="00C3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C1DD7" w:rsidRPr="00BE2719" w:rsidRDefault="00C36F09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22 сентября 2020</w:t>
            </w:r>
            <w:r w:rsidR="002C1DD7" w:rsidRPr="00BE27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2C1DD7" w:rsidRPr="00BE2719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D7" w:rsidRPr="00BE2719" w:rsidTr="00A907C8">
        <w:trPr>
          <w:trHeight w:val="1380"/>
        </w:trPr>
        <w:tc>
          <w:tcPr>
            <w:tcW w:w="670" w:type="dxa"/>
            <w:vMerge/>
          </w:tcPr>
          <w:p w:rsidR="002C1DD7" w:rsidRPr="00BE2719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C1DD7" w:rsidRPr="00BE2719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D7" w:rsidRPr="00BE2719" w:rsidRDefault="002C1DD7" w:rsidP="004911B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E271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>-</w:t>
            </w:r>
            <w:r w:rsidRPr="00BE2719">
              <w:rPr>
                <w:rFonts w:ascii="Times New Roman" w:hAnsi="Times New Roman"/>
                <w:sz w:val="24"/>
                <w:szCs w:val="24"/>
                <w:lang w:val="en-US"/>
              </w:rPr>
              <w:t>Iine</w:t>
            </w:r>
            <w:r w:rsidRPr="00BE2719">
              <w:rPr>
                <w:rFonts w:ascii="Times New Roman" w:hAnsi="Times New Roman"/>
                <w:sz w:val="24"/>
                <w:szCs w:val="24"/>
              </w:rPr>
              <w:t xml:space="preserve"> совещаниях базовых площадок с «Дворцом молодёжи» город Екатеринбург.</w:t>
            </w:r>
          </w:p>
        </w:tc>
        <w:tc>
          <w:tcPr>
            <w:tcW w:w="1843" w:type="dxa"/>
            <w:vAlign w:val="center"/>
          </w:tcPr>
          <w:p w:rsidR="002C1DD7" w:rsidRPr="00BE2719" w:rsidRDefault="002C1DD7" w:rsidP="002C1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Петрова Н.А.,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Согласно графику проведения</w:t>
            </w:r>
          </w:p>
        </w:tc>
        <w:tc>
          <w:tcPr>
            <w:tcW w:w="2977" w:type="dxa"/>
            <w:vMerge/>
          </w:tcPr>
          <w:p w:rsidR="002C1DD7" w:rsidRPr="00BE2719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D7" w:rsidRPr="00BE2719" w:rsidTr="004911B8">
        <w:trPr>
          <w:trHeight w:val="1904"/>
        </w:trPr>
        <w:tc>
          <w:tcPr>
            <w:tcW w:w="670" w:type="dxa"/>
            <w:vMerge/>
          </w:tcPr>
          <w:p w:rsidR="002C1DD7" w:rsidRPr="00BE2719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C1DD7" w:rsidRPr="00BE2719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D7" w:rsidRPr="00BE2719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Проведение мастер-классов, семинаров-практикумов по естественно-научному и техническому направлениям деятельности для педагогов города, региона и области.</w:t>
            </w:r>
          </w:p>
        </w:tc>
        <w:tc>
          <w:tcPr>
            <w:tcW w:w="1843" w:type="dxa"/>
          </w:tcPr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  <w:p w:rsidR="002C1DD7" w:rsidRPr="00BE2719" w:rsidRDefault="002C1DD7" w:rsidP="0049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  <w:p w:rsidR="002C1DD7" w:rsidRPr="00BE2719" w:rsidRDefault="002C1DD7" w:rsidP="0049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C1DD7" w:rsidRPr="00BE2719" w:rsidRDefault="002C1DD7" w:rsidP="0049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C1DD7" w:rsidRPr="00BE2719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E2719" w:rsidTr="00A35B73">
        <w:trPr>
          <w:trHeight w:val="1006"/>
        </w:trPr>
        <w:tc>
          <w:tcPr>
            <w:tcW w:w="670" w:type="dxa"/>
            <w:vMerge w:val="restart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Merge w:val="restart"/>
          </w:tcPr>
          <w:p w:rsidR="00E71620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интереса обучающихся к инновационным технологиям и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техническому творчеству.</w:t>
            </w:r>
          </w:p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E2719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персональных выставок педагогов объединений.</w:t>
            </w:r>
          </w:p>
        </w:tc>
        <w:tc>
          <w:tcPr>
            <w:tcW w:w="1843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620" w:rsidRPr="00BE2719" w:rsidRDefault="00E71620" w:rsidP="00A3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vMerge w:val="restart"/>
          </w:tcPr>
          <w:p w:rsidR="00E71620" w:rsidRPr="00BE2719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 Повышение качества образовательных услуг, способствующих широкому вовлечению учащихся в инновационную и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деятельность.</w:t>
            </w:r>
          </w:p>
          <w:p w:rsidR="00E71620" w:rsidRPr="00BE2719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Повышение результативности участия в конкурсных мероприятиях различного уровня.</w:t>
            </w:r>
          </w:p>
          <w:p w:rsidR="00E71620" w:rsidRPr="00BE2719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Популяризация детского технического творчества через организацию открытых форм мероприятий;</w:t>
            </w:r>
          </w:p>
          <w:p w:rsidR="00E71620" w:rsidRPr="00BE2719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Увеличение числа участников конкурсов и соревнований;</w:t>
            </w:r>
          </w:p>
          <w:p w:rsidR="00E71620" w:rsidRPr="00BE2719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Формирование компетентности учащихся для успешного участия в конкурсных мероприятиях более высокого уровня;</w:t>
            </w:r>
          </w:p>
          <w:p w:rsidR="00E71620" w:rsidRPr="00BE2719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Обмен опытом между участниками инновационных проектов, образовательными организациями города, области</w:t>
            </w:r>
          </w:p>
        </w:tc>
      </w:tr>
      <w:tr w:rsidR="00E71620" w:rsidRPr="00BE2719" w:rsidTr="00405EA8">
        <w:trPr>
          <w:trHeight w:val="62"/>
        </w:trPr>
        <w:tc>
          <w:tcPr>
            <w:tcW w:w="670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E71620" w:rsidRPr="00BE2719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Организация экскурсий в музейной экспозиции учреждения.</w:t>
            </w:r>
          </w:p>
        </w:tc>
        <w:tc>
          <w:tcPr>
            <w:tcW w:w="1843" w:type="dxa"/>
          </w:tcPr>
          <w:p w:rsidR="002C1DD7" w:rsidRPr="00BE2719" w:rsidRDefault="002C1DD7" w:rsidP="002C1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E2719" w:rsidRDefault="00E71620" w:rsidP="002C1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E2719" w:rsidRDefault="00E71620" w:rsidP="00A3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E2719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vMerge/>
          </w:tcPr>
          <w:p w:rsidR="00E71620" w:rsidRPr="00BE2719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A1" w:rsidRPr="00BE2719" w:rsidTr="002C1DD7">
        <w:trPr>
          <w:trHeight w:val="1389"/>
        </w:trPr>
        <w:tc>
          <w:tcPr>
            <w:tcW w:w="670" w:type="dxa"/>
            <w:vMerge/>
          </w:tcPr>
          <w:p w:rsidR="007226A1" w:rsidRPr="00BE2719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226A1" w:rsidRPr="00BE2719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7226A1" w:rsidRPr="00BE2719" w:rsidRDefault="007226A1" w:rsidP="002C1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выставок и соревнований различного уровня и направленностей, а также других мероприятий:</w:t>
            </w:r>
          </w:p>
        </w:tc>
        <w:tc>
          <w:tcPr>
            <w:tcW w:w="1843" w:type="dxa"/>
          </w:tcPr>
          <w:p w:rsidR="007226A1" w:rsidRPr="00BE2719" w:rsidRDefault="007226A1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ПО Расторгуева А.Ю., </w:t>
            </w:r>
          </w:p>
          <w:p w:rsidR="007226A1" w:rsidRPr="00BE2719" w:rsidRDefault="007226A1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</w:tc>
        <w:tc>
          <w:tcPr>
            <w:tcW w:w="1418" w:type="dxa"/>
          </w:tcPr>
          <w:p w:rsidR="007226A1" w:rsidRPr="00BE2719" w:rsidRDefault="007226A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  <w:p w:rsidR="007226A1" w:rsidRPr="00BE2719" w:rsidRDefault="007226A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6A1" w:rsidRPr="00BE2719" w:rsidRDefault="007226A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7226A1" w:rsidRPr="00BE2719" w:rsidRDefault="007226A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E2719" w:rsidTr="00117FA9">
        <w:trPr>
          <w:trHeight w:val="673"/>
        </w:trPr>
        <w:tc>
          <w:tcPr>
            <w:tcW w:w="670" w:type="dxa"/>
            <w:vMerge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17FA9" w:rsidRPr="00BE2719" w:rsidRDefault="00117FA9" w:rsidP="001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Открытые городские соревнования по робототехнике;</w:t>
            </w:r>
          </w:p>
        </w:tc>
        <w:tc>
          <w:tcPr>
            <w:tcW w:w="1843" w:type="dxa"/>
          </w:tcPr>
          <w:p w:rsidR="00117FA9" w:rsidRPr="00BE2719" w:rsidRDefault="00117FA9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17FA9" w:rsidRPr="00BE2719" w:rsidRDefault="00117FA9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117FA9" w:rsidRPr="00BE2719" w:rsidRDefault="00117FA9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117FA9" w:rsidRPr="00BE2719" w:rsidRDefault="00117FA9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Февраль 2021 год</w:t>
            </w:r>
          </w:p>
        </w:tc>
        <w:tc>
          <w:tcPr>
            <w:tcW w:w="2977" w:type="dxa"/>
            <w:vMerge/>
          </w:tcPr>
          <w:p w:rsidR="00117FA9" w:rsidRPr="00BE2719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78" w:rsidRPr="00BE2719" w:rsidTr="00D31578">
        <w:trPr>
          <w:trHeight w:val="673"/>
        </w:trPr>
        <w:tc>
          <w:tcPr>
            <w:tcW w:w="670" w:type="dxa"/>
            <w:vMerge/>
          </w:tcPr>
          <w:p w:rsidR="00D31578" w:rsidRPr="00BE2719" w:rsidRDefault="00D3157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D31578" w:rsidRPr="00BE2719" w:rsidRDefault="00D3157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D31578" w:rsidRPr="00BE2719" w:rsidRDefault="00D31578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Открытая городская радиоолимпиада</w:t>
            </w:r>
            <w:r w:rsidR="00117FA9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D31578" w:rsidRPr="00BE2719" w:rsidRDefault="00D31578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31578" w:rsidRPr="00BE2719" w:rsidRDefault="00D31578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D31578" w:rsidRPr="00BE2719" w:rsidRDefault="00D31578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D31578" w:rsidRPr="00BE2719" w:rsidRDefault="00D31578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Март 2021 год</w:t>
            </w:r>
          </w:p>
        </w:tc>
        <w:tc>
          <w:tcPr>
            <w:tcW w:w="2977" w:type="dxa"/>
            <w:vMerge/>
          </w:tcPr>
          <w:p w:rsidR="00D31578" w:rsidRPr="00BE2719" w:rsidRDefault="00D31578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D31578">
        <w:trPr>
          <w:trHeight w:val="673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E2719" w:rsidRDefault="003A4771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Районные, муниципальные соревнования по робототехнике (перед областными робототехническими соревнованиями для начинающих)</w:t>
            </w:r>
            <w:r w:rsidR="00117FA9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3A4771" w:rsidRPr="00BE2719" w:rsidRDefault="003A4771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A4771" w:rsidRPr="00BE2719" w:rsidRDefault="003A4771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3A4771" w:rsidRPr="00BE2719" w:rsidRDefault="003A477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Ноябрь 2020 год.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911B8">
        <w:trPr>
          <w:trHeight w:val="673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Районные, муниципальные соревнования по робототехнике (перед областными робототехническими соревнованиями)</w:t>
            </w:r>
            <w:r w:rsidR="00117FA9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3A4771" w:rsidRPr="00BE2719" w:rsidRDefault="003A4771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A4771" w:rsidRPr="00BE2719" w:rsidRDefault="003A4771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3A4771" w:rsidRPr="00BE2719" w:rsidRDefault="003A477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Март 2021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D31578">
        <w:trPr>
          <w:trHeight w:val="673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E2719" w:rsidRDefault="003A4771" w:rsidP="004911B8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Районные, муниципальные соревнования по робототехнике (перед Региональным этапом Всероссийской роб</w:t>
            </w:r>
            <w:r w:rsidR="00117FA9" w:rsidRPr="00BE2719">
              <w:rPr>
                <w:rFonts w:ascii="Times New Roman" w:hAnsi="Times New Roman"/>
                <w:sz w:val="24"/>
                <w:szCs w:val="24"/>
              </w:rPr>
              <w:t>ототехнической олимпиады (ВРО));</w:t>
            </w:r>
          </w:p>
        </w:tc>
        <w:tc>
          <w:tcPr>
            <w:tcW w:w="1843" w:type="dxa"/>
          </w:tcPr>
          <w:p w:rsidR="003A4771" w:rsidRPr="00BE2719" w:rsidRDefault="003A4771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A4771" w:rsidRPr="00BE2719" w:rsidRDefault="003A4771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3A4771" w:rsidRPr="00BE2719" w:rsidRDefault="003A477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Май 2021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D31578">
        <w:trPr>
          <w:trHeight w:val="673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911B8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719">
              <w:rPr>
                <w:rFonts w:ascii="Times New Roman" w:hAnsi="Times New Roman" w:cs="Times New Roman"/>
                <w:sz w:val="24"/>
                <w:szCs w:val="24"/>
              </w:rPr>
              <w:t>- Городской конкурс декоративно-прикладного творчества «Зимняя сказка»;</w:t>
            </w:r>
          </w:p>
        </w:tc>
        <w:tc>
          <w:tcPr>
            <w:tcW w:w="1843" w:type="dxa"/>
          </w:tcPr>
          <w:p w:rsidR="0079576F" w:rsidRPr="00BE2719" w:rsidRDefault="0079576F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79576F" w:rsidRPr="00BE2719" w:rsidRDefault="0079576F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9576F" w:rsidRPr="00BE2719" w:rsidRDefault="0079576F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Декабрь 2020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D31578">
        <w:trPr>
          <w:trHeight w:val="673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0B5148" w:rsidP="004911B8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719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конкурс исследовательских проектов в </w:t>
            </w:r>
            <w:r w:rsidRPr="00BE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технических знаний для учащихся 1-4 классов, 5-9 классов</w:t>
            </w:r>
            <w:r w:rsidR="00154EF8" w:rsidRPr="00BE2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79576F" w:rsidRPr="00BE2719" w:rsidRDefault="000B5148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Расторгуева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А.Ю.</w:t>
            </w:r>
          </w:p>
        </w:tc>
        <w:tc>
          <w:tcPr>
            <w:tcW w:w="1418" w:type="dxa"/>
          </w:tcPr>
          <w:p w:rsidR="0079576F" w:rsidRPr="00BE2719" w:rsidRDefault="000B5148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МБУ ДО ГорСЮТ</w:t>
            </w:r>
          </w:p>
        </w:tc>
        <w:tc>
          <w:tcPr>
            <w:tcW w:w="1984" w:type="dxa"/>
          </w:tcPr>
          <w:p w:rsidR="0079576F" w:rsidRPr="00BE2719" w:rsidRDefault="000B5148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Февраль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15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Открытые городские соревнования по авиамодельному спорту (простейшие авиамодели)</w:t>
            </w:r>
            <w:r w:rsidR="00154EF8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п. Зональный</w:t>
            </w:r>
          </w:p>
        </w:tc>
        <w:tc>
          <w:tcPr>
            <w:tcW w:w="1984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154EF8" w:rsidRPr="00BE2719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E2719" w:rsidTr="00154EF8">
        <w:trPr>
          <w:trHeight w:val="1009"/>
        </w:trPr>
        <w:tc>
          <w:tcPr>
            <w:tcW w:w="670" w:type="dxa"/>
            <w:vMerge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17FA9" w:rsidRPr="00BE2719" w:rsidRDefault="00117FA9" w:rsidP="0015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Открытые городские судомодельные</w:t>
            </w:r>
            <w:r w:rsidR="00154EF8" w:rsidRPr="00BE2719">
              <w:rPr>
                <w:rFonts w:ascii="Times New Roman" w:hAnsi="Times New Roman"/>
                <w:sz w:val="24"/>
                <w:szCs w:val="24"/>
              </w:rPr>
              <w:t xml:space="preserve"> соревнования «Открытие сезона»;</w:t>
            </w:r>
          </w:p>
        </w:tc>
        <w:tc>
          <w:tcPr>
            <w:tcW w:w="1843" w:type="dxa"/>
          </w:tcPr>
          <w:p w:rsidR="00117FA9" w:rsidRPr="00BE2719" w:rsidRDefault="00117FA9" w:rsidP="00154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Ноябрь</w:t>
            </w:r>
            <w:bookmarkStart w:id="0" w:name="_GoBack"/>
            <w:bookmarkEnd w:id="0"/>
            <w:r w:rsidR="00154EF8" w:rsidRPr="00BE2719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2977" w:type="dxa"/>
            <w:vMerge/>
          </w:tcPr>
          <w:p w:rsidR="00117FA9" w:rsidRPr="00BE2719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553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Открытые зимние городские соревн</w:t>
            </w:r>
            <w:r w:rsidR="00553ECD" w:rsidRPr="00BE2719">
              <w:rPr>
                <w:rFonts w:ascii="Times New Roman" w:hAnsi="Times New Roman"/>
                <w:sz w:val="24"/>
                <w:szCs w:val="24"/>
              </w:rPr>
              <w:t>ования по судомодельному спорту;</w:t>
            </w:r>
          </w:p>
        </w:tc>
        <w:tc>
          <w:tcPr>
            <w:tcW w:w="1843" w:type="dxa"/>
          </w:tcPr>
          <w:p w:rsidR="003A4771" w:rsidRPr="00BE2719" w:rsidRDefault="003A4771" w:rsidP="00553E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553ECD" w:rsidRPr="00BE2719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553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Открытые городски</w:t>
            </w:r>
            <w:r w:rsidR="00553ECD" w:rsidRPr="00BE2719">
              <w:rPr>
                <w:rFonts w:ascii="Times New Roman" w:hAnsi="Times New Roman"/>
                <w:sz w:val="24"/>
                <w:szCs w:val="24"/>
              </w:rPr>
              <w:t>е соревнования по робототехнике;</w:t>
            </w:r>
          </w:p>
        </w:tc>
        <w:tc>
          <w:tcPr>
            <w:tcW w:w="1843" w:type="dxa"/>
          </w:tcPr>
          <w:p w:rsidR="00553ECD" w:rsidRPr="00BE2719" w:rsidRDefault="00553ECD" w:rsidP="00553E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A4771" w:rsidRPr="00BE2719" w:rsidRDefault="003A4771" w:rsidP="00553E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3A4771" w:rsidRPr="00BE2719" w:rsidRDefault="003A4771" w:rsidP="00553E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553E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553ECD" w:rsidRPr="00BE271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E2719" w:rsidTr="003851DB">
        <w:trPr>
          <w:trHeight w:val="952"/>
        </w:trPr>
        <w:tc>
          <w:tcPr>
            <w:tcW w:w="670" w:type="dxa"/>
            <w:vMerge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117FA9" w:rsidRPr="00BE2719" w:rsidRDefault="00117FA9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 Открытые городские соревнования 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по радиоуправляемым судомоделям;</w:t>
            </w:r>
          </w:p>
        </w:tc>
        <w:tc>
          <w:tcPr>
            <w:tcW w:w="1843" w:type="dxa"/>
            <w:vAlign w:val="center"/>
          </w:tcPr>
          <w:p w:rsidR="00117FA9" w:rsidRPr="00BE2719" w:rsidRDefault="00117FA9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117FA9" w:rsidRPr="00BE2719" w:rsidRDefault="00117FA9" w:rsidP="00385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977" w:type="dxa"/>
            <w:vMerge/>
          </w:tcPr>
          <w:p w:rsidR="00117FA9" w:rsidRPr="00BE2719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Весенние городские соревнования по авиамодельному спорту (свободнолетающие модели)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, схематические модели планеров;</w:t>
            </w:r>
          </w:p>
        </w:tc>
        <w:tc>
          <w:tcPr>
            <w:tcW w:w="1843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п. Зональный</w:t>
            </w:r>
          </w:p>
        </w:tc>
        <w:tc>
          <w:tcPr>
            <w:tcW w:w="1984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Открытые городские соревнования по судомодельному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 xml:space="preserve"> спорту на кубок им К.К. Ушкова;</w:t>
            </w:r>
          </w:p>
        </w:tc>
        <w:tc>
          <w:tcPr>
            <w:tcW w:w="1843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 Открытые городские соревнования по радиоуправляемым 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авиамоделям на открытом воздухе;</w:t>
            </w:r>
          </w:p>
        </w:tc>
        <w:tc>
          <w:tcPr>
            <w:tcW w:w="1843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п. Зональный</w:t>
            </w:r>
          </w:p>
        </w:tc>
        <w:tc>
          <w:tcPr>
            <w:tcW w:w="1984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E2719" w:rsidTr="003851DB">
        <w:trPr>
          <w:trHeight w:val="1068"/>
        </w:trPr>
        <w:tc>
          <w:tcPr>
            <w:tcW w:w="670" w:type="dxa"/>
            <w:vMerge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117FA9" w:rsidRPr="00BE2719" w:rsidRDefault="00117FA9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 Открытые городские 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соревнования по воздушным змеям;</w:t>
            </w:r>
          </w:p>
        </w:tc>
        <w:tc>
          <w:tcPr>
            <w:tcW w:w="1843" w:type="dxa"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НТГСПИ (ф) РГППУ</w:t>
            </w:r>
          </w:p>
        </w:tc>
        <w:tc>
          <w:tcPr>
            <w:tcW w:w="1984" w:type="dxa"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Май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977" w:type="dxa"/>
            <w:vMerge/>
          </w:tcPr>
          <w:p w:rsidR="00117FA9" w:rsidRPr="00BE2719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Открытые городские летние соревнования по судомоде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льному спорту «Закрытие сезона»;</w:t>
            </w:r>
          </w:p>
        </w:tc>
        <w:tc>
          <w:tcPr>
            <w:tcW w:w="1843" w:type="dxa"/>
          </w:tcPr>
          <w:p w:rsidR="003A4771" w:rsidRPr="00BE2719" w:rsidRDefault="003A4771" w:rsidP="00405EA8">
            <w:pPr>
              <w:jc w:val="center"/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Открытие городской Спартакиады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3A4771" w:rsidRPr="00BE2719" w:rsidRDefault="003A4771" w:rsidP="003851DB">
            <w:pPr>
              <w:spacing w:after="0"/>
              <w:jc w:val="center"/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3851DB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Городские соревн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ования по судомодельному спорту;</w:t>
            </w:r>
          </w:p>
        </w:tc>
        <w:tc>
          <w:tcPr>
            <w:tcW w:w="1843" w:type="dxa"/>
          </w:tcPr>
          <w:p w:rsidR="003A4771" w:rsidRPr="00BE2719" w:rsidRDefault="003A4771" w:rsidP="003851DB">
            <w:pPr>
              <w:spacing w:after="0"/>
              <w:jc w:val="center"/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3851DB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Городские соревно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вания по простейшим авиамоделям;</w:t>
            </w:r>
          </w:p>
        </w:tc>
        <w:tc>
          <w:tcPr>
            <w:tcW w:w="1843" w:type="dxa"/>
          </w:tcPr>
          <w:p w:rsidR="003A4771" w:rsidRPr="00BE2719" w:rsidRDefault="003A4771" w:rsidP="003851DB">
            <w:pPr>
              <w:spacing w:after="0"/>
              <w:jc w:val="center"/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851DB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Май 2021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3851DB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Городские соревнован</w:t>
            </w:r>
            <w:r w:rsidR="003851DB" w:rsidRPr="00BE2719">
              <w:rPr>
                <w:rFonts w:ascii="Times New Roman" w:hAnsi="Times New Roman"/>
                <w:sz w:val="24"/>
                <w:szCs w:val="24"/>
              </w:rPr>
              <w:t>ия по авиамоделям с катапультой;</w:t>
            </w:r>
          </w:p>
        </w:tc>
        <w:tc>
          <w:tcPr>
            <w:tcW w:w="1843" w:type="dxa"/>
          </w:tcPr>
          <w:p w:rsidR="003A4771" w:rsidRPr="00BE2719" w:rsidRDefault="003A4771" w:rsidP="003851DB">
            <w:pPr>
              <w:spacing w:after="0"/>
              <w:jc w:val="center"/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3A4771" w:rsidRPr="00BE2719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851DB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Май 2021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E2719" w:rsidTr="00154EF8">
        <w:trPr>
          <w:trHeight w:val="2253"/>
        </w:trPr>
        <w:tc>
          <w:tcPr>
            <w:tcW w:w="670" w:type="dxa"/>
            <w:vMerge/>
          </w:tcPr>
          <w:p w:rsidR="00117FA9" w:rsidRPr="00BE2719" w:rsidRDefault="00117FA9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117FA9" w:rsidRPr="00BE2719" w:rsidRDefault="00117FA9" w:rsidP="00154EF8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Городские соревнования по судомодельному спорту среди школьников в рамках городской выставки технического и декоративно-прикладного творчества «Показательные выступления».</w:t>
            </w:r>
          </w:p>
        </w:tc>
        <w:tc>
          <w:tcPr>
            <w:tcW w:w="1843" w:type="dxa"/>
          </w:tcPr>
          <w:p w:rsidR="00117FA9" w:rsidRPr="00BE2719" w:rsidRDefault="00117FA9" w:rsidP="00405EA8">
            <w:pPr>
              <w:jc w:val="center"/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 Расторгуева А.Ю.</w:t>
            </w:r>
          </w:p>
        </w:tc>
        <w:tc>
          <w:tcPr>
            <w:tcW w:w="1418" w:type="dxa"/>
          </w:tcPr>
          <w:p w:rsidR="00117FA9" w:rsidRPr="00BE2719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117FA9" w:rsidRPr="00BE2719" w:rsidRDefault="00154EF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Март 2021 год</w:t>
            </w:r>
          </w:p>
        </w:tc>
        <w:tc>
          <w:tcPr>
            <w:tcW w:w="2977" w:type="dxa"/>
            <w:vMerge/>
          </w:tcPr>
          <w:p w:rsidR="00117FA9" w:rsidRPr="00BE2719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E2719" w:rsidTr="00405EA8">
        <w:trPr>
          <w:trHeight w:val="62"/>
        </w:trPr>
        <w:tc>
          <w:tcPr>
            <w:tcW w:w="670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E2719" w:rsidRDefault="003A4771" w:rsidP="00154EF8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Городская выставка технического и декоративно-прикладного творчества детей и учащейся молодёжи.</w:t>
            </w:r>
          </w:p>
        </w:tc>
        <w:tc>
          <w:tcPr>
            <w:tcW w:w="1843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ПДО, ПО площадки</w:t>
            </w:r>
          </w:p>
        </w:tc>
        <w:tc>
          <w:tcPr>
            <w:tcW w:w="1418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E2719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54EF8" w:rsidRPr="00BE271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977" w:type="dxa"/>
            <w:vMerge/>
          </w:tcPr>
          <w:p w:rsidR="003A4771" w:rsidRPr="00BE2719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A1" w:rsidRPr="00BE2719" w:rsidTr="009507AB">
        <w:trPr>
          <w:trHeight w:val="926"/>
        </w:trPr>
        <w:tc>
          <w:tcPr>
            <w:tcW w:w="670" w:type="dxa"/>
            <w:vMerge/>
          </w:tcPr>
          <w:p w:rsidR="007226A1" w:rsidRPr="00BE2719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226A1" w:rsidRPr="00BE2719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226A1" w:rsidRPr="00BE2719" w:rsidRDefault="007226A1" w:rsidP="00722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Участие в конкурсных  и других мероприятиях различного уровня:</w:t>
            </w:r>
          </w:p>
        </w:tc>
        <w:tc>
          <w:tcPr>
            <w:tcW w:w="1843" w:type="dxa"/>
          </w:tcPr>
          <w:p w:rsidR="007226A1" w:rsidRPr="00BE2719" w:rsidRDefault="007226A1" w:rsidP="0095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</w:tc>
        <w:tc>
          <w:tcPr>
            <w:tcW w:w="1418" w:type="dxa"/>
          </w:tcPr>
          <w:p w:rsidR="007226A1" w:rsidRPr="00BE2719" w:rsidRDefault="007226A1" w:rsidP="0095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226A1" w:rsidRPr="00BE2719" w:rsidRDefault="007226A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7226A1" w:rsidRPr="00BE2719" w:rsidRDefault="007226A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A1" w:rsidRPr="00BE2719" w:rsidTr="00FC230D">
        <w:trPr>
          <w:trHeight w:val="62"/>
        </w:trPr>
        <w:tc>
          <w:tcPr>
            <w:tcW w:w="670" w:type="dxa"/>
            <w:vMerge/>
          </w:tcPr>
          <w:p w:rsidR="007226A1" w:rsidRPr="00BE2719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226A1" w:rsidRPr="00BE2719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226A1" w:rsidRPr="00BE2719" w:rsidRDefault="007226A1" w:rsidP="00FC2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230D" w:rsidRPr="00BE2719">
              <w:rPr>
                <w:rFonts w:ascii="Times New Roman" w:hAnsi="Times New Roman"/>
                <w:sz w:val="24"/>
                <w:szCs w:val="24"/>
              </w:rPr>
              <w:t>Открытая городская Радиоолимпиада</w:t>
            </w:r>
            <w:r w:rsidR="00117FA9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7226A1" w:rsidRPr="00BE2719" w:rsidRDefault="00FC230D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C230D" w:rsidRPr="00BE2719" w:rsidRDefault="00FC230D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226A1" w:rsidRPr="00BE2719" w:rsidRDefault="00FC230D" w:rsidP="00FC2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226A1" w:rsidRPr="00BE2719" w:rsidRDefault="0015300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Март 2021 год</w:t>
            </w:r>
          </w:p>
        </w:tc>
        <w:tc>
          <w:tcPr>
            <w:tcW w:w="2977" w:type="dxa"/>
            <w:vMerge/>
          </w:tcPr>
          <w:p w:rsidR="007226A1" w:rsidRPr="00BE2719" w:rsidRDefault="007226A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B3" w:rsidRPr="00BE2719" w:rsidTr="00FC230D">
        <w:trPr>
          <w:trHeight w:val="62"/>
        </w:trPr>
        <w:tc>
          <w:tcPr>
            <w:tcW w:w="670" w:type="dxa"/>
            <w:vMerge/>
          </w:tcPr>
          <w:p w:rsidR="00F04EB3" w:rsidRPr="00BE2719" w:rsidRDefault="00F04EB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04EB3" w:rsidRPr="00BE2719" w:rsidRDefault="00F04EB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F04EB3" w:rsidRPr="00BE2719" w:rsidRDefault="00F04EB3" w:rsidP="00FC2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Открытые городские соревнования по робототехнике</w:t>
            </w:r>
            <w:r w:rsidR="00117FA9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F04EB3" w:rsidRPr="00BE2719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04EB3" w:rsidRPr="00BE2719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F04EB3" w:rsidRPr="00BE2719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04EB3" w:rsidRPr="00BE2719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F04EB3" w:rsidRPr="00BE2719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04EB3" w:rsidRPr="00BE2719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</w:t>
            </w:r>
          </w:p>
        </w:tc>
        <w:tc>
          <w:tcPr>
            <w:tcW w:w="1418" w:type="dxa"/>
          </w:tcPr>
          <w:p w:rsidR="00F04EB3" w:rsidRPr="00BE2719" w:rsidRDefault="00F04EB3" w:rsidP="00FC2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F04EB3" w:rsidRPr="00BE2719" w:rsidRDefault="00F04EB3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Февраль 2021 год</w:t>
            </w:r>
          </w:p>
        </w:tc>
        <w:tc>
          <w:tcPr>
            <w:tcW w:w="2977" w:type="dxa"/>
            <w:vMerge/>
          </w:tcPr>
          <w:p w:rsidR="00F04EB3" w:rsidRPr="00BE2719" w:rsidRDefault="00F04EB3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0A" w:rsidRPr="00BE2719" w:rsidTr="00117FA9">
        <w:trPr>
          <w:trHeight w:val="62"/>
        </w:trPr>
        <w:tc>
          <w:tcPr>
            <w:tcW w:w="670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5300A" w:rsidRPr="00BE2719" w:rsidRDefault="0015300A" w:rsidP="001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Областные робототехнические соревнования для начинающих;</w:t>
            </w:r>
          </w:p>
        </w:tc>
        <w:tc>
          <w:tcPr>
            <w:tcW w:w="1843" w:type="dxa"/>
          </w:tcPr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15300A" w:rsidRPr="00BE2719" w:rsidRDefault="0015300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Ноябрь 2020 год</w:t>
            </w:r>
          </w:p>
        </w:tc>
        <w:tc>
          <w:tcPr>
            <w:tcW w:w="2977" w:type="dxa"/>
            <w:vMerge/>
          </w:tcPr>
          <w:p w:rsidR="0015300A" w:rsidRPr="00BE2719" w:rsidRDefault="0015300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0A" w:rsidRPr="00BE2719" w:rsidTr="004911B8">
        <w:trPr>
          <w:trHeight w:val="62"/>
        </w:trPr>
        <w:tc>
          <w:tcPr>
            <w:tcW w:w="670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5300A" w:rsidRPr="00BE2719" w:rsidRDefault="0015300A" w:rsidP="004911B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8"/>
                <w:szCs w:val="24"/>
              </w:rPr>
              <w:t>- </w:t>
            </w:r>
            <w:r w:rsidRPr="00BE2719">
              <w:rPr>
                <w:rFonts w:ascii="Times New Roman" w:hAnsi="Times New Roman"/>
                <w:sz w:val="24"/>
              </w:rPr>
              <w:t>Областные робототехнические соревнования;</w:t>
            </w:r>
          </w:p>
        </w:tc>
        <w:tc>
          <w:tcPr>
            <w:tcW w:w="1843" w:type="dxa"/>
          </w:tcPr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15300A" w:rsidRPr="00BE2719" w:rsidRDefault="0015300A" w:rsidP="00FC2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15300A" w:rsidRPr="00BE2719" w:rsidRDefault="0015300A" w:rsidP="004911B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15-16.03.2021 год</w:t>
            </w:r>
          </w:p>
        </w:tc>
        <w:tc>
          <w:tcPr>
            <w:tcW w:w="2977" w:type="dxa"/>
            <w:vMerge/>
          </w:tcPr>
          <w:p w:rsidR="0015300A" w:rsidRPr="00BE2719" w:rsidRDefault="0015300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0A" w:rsidRPr="00BE2719" w:rsidTr="004911B8">
        <w:trPr>
          <w:trHeight w:val="62"/>
        </w:trPr>
        <w:tc>
          <w:tcPr>
            <w:tcW w:w="670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5300A" w:rsidRPr="00BE2719" w:rsidRDefault="0015300A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Региональный этап Всероссийской робототехнической олимпиады (ВРО-2021);</w:t>
            </w:r>
          </w:p>
        </w:tc>
        <w:tc>
          <w:tcPr>
            <w:tcW w:w="1843" w:type="dxa"/>
          </w:tcPr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15300A" w:rsidRPr="00BE2719" w:rsidRDefault="0015300A" w:rsidP="004911B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17-18.05.2021 год</w:t>
            </w:r>
          </w:p>
        </w:tc>
        <w:tc>
          <w:tcPr>
            <w:tcW w:w="2977" w:type="dxa"/>
            <w:vMerge/>
          </w:tcPr>
          <w:p w:rsidR="0015300A" w:rsidRPr="00BE2719" w:rsidRDefault="0015300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0A" w:rsidRPr="00BE2719" w:rsidTr="00117FA9">
        <w:trPr>
          <w:trHeight w:val="62"/>
        </w:trPr>
        <w:tc>
          <w:tcPr>
            <w:tcW w:w="670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5300A" w:rsidRPr="00BE2719" w:rsidRDefault="0015300A" w:rsidP="00117FA9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Школа подготовки к заключительному этапу ВРО;</w:t>
            </w:r>
          </w:p>
          <w:p w:rsidR="0015300A" w:rsidRPr="00BE2719" w:rsidRDefault="0015300A" w:rsidP="00117F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5300A" w:rsidRPr="00BE2719" w:rsidRDefault="0015300A" w:rsidP="00117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15300A" w:rsidRPr="00BE2719" w:rsidRDefault="0015300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Согласно положению</w:t>
            </w:r>
          </w:p>
        </w:tc>
        <w:tc>
          <w:tcPr>
            <w:tcW w:w="1984" w:type="dxa"/>
          </w:tcPr>
          <w:p w:rsidR="0015300A" w:rsidRPr="00BE2719" w:rsidRDefault="0015300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Июнь 2021 год</w:t>
            </w:r>
          </w:p>
        </w:tc>
        <w:tc>
          <w:tcPr>
            <w:tcW w:w="2977" w:type="dxa"/>
            <w:vMerge/>
          </w:tcPr>
          <w:p w:rsidR="0015300A" w:rsidRPr="00BE2719" w:rsidRDefault="0015300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0A" w:rsidRPr="00BE2719" w:rsidTr="004911B8">
        <w:trPr>
          <w:trHeight w:val="62"/>
        </w:trPr>
        <w:tc>
          <w:tcPr>
            <w:tcW w:w="670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5300A" w:rsidRPr="00BE2719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5300A" w:rsidRPr="00BE2719" w:rsidRDefault="0015300A" w:rsidP="004911B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</w:t>
            </w:r>
            <w:r w:rsidRPr="00BE2719">
              <w:rPr>
                <w:rFonts w:ascii="Times New Roman" w:hAnsi="Times New Roman"/>
                <w:sz w:val="24"/>
              </w:rPr>
              <w:t>Заключительный этап ВРО (</w:t>
            </w:r>
            <w:r w:rsidRPr="00BE2719">
              <w:rPr>
                <w:rFonts w:ascii="Times New Roman" w:hAnsi="Times New Roman"/>
                <w:i/>
                <w:sz w:val="24"/>
              </w:rPr>
              <w:t>г. Иннополис</w:t>
            </w:r>
            <w:r w:rsidRPr="00BE2719">
              <w:rPr>
                <w:rFonts w:ascii="Times New Roman" w:hAnsi="Times New Roman"/>
                <w:sz w:val="24"/>
              </w:rPr>
              <w:t>);</w:t>
            </w:r>
          </w:p>
        </w:tc>
        <w:tc>
          <w:tcPr>
            <w:tcW w:w="1843" w:type="dxa"/>
          </w:tcPr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1530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E2719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15300A" w:rsidRPr="00BE2719" w:rsidRDefault="0015300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(</w:t>
            </w:r>
            <w:r w:rsidRPr="00BE2719">
              <w:rPr>
                <w:rFonts w:ascii="Times New Roman" w:hAnsi="Times New Roman"/>
                <w:i/>
                <w:sz w:val="24"/>
              </w:rPr>
              <w:t>г. Иннополис</w:t>
            </w:r>
            <w:r w:rsidRPr="00BE271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15300A" w:rsidRPr="00BE2719" w:rsidRDefault="0015300A" w:rsidP="004911B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Июнь 2021 год</w:t>
            </w:r>
          </w:p>
        </w:tc>
        <w:tc>
          <w:tcPr>
            <w:tcW w:w="2977" w:type="dxa"/>
            <w:vMerge/>
          </w:tcPr>
          <w:p w:rsidR="0015300A" w:rsidRPr="00BE2719" w:rsidRDefault="0015300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5B" w:rsidRPr="00BE2719" w:rsidTr="00E72D5B">
        <w:trPr>
          <w:trHeight w:val="978"/>
        </w:trPr>
        <w:tc>
          <w:tcPr>
            <w:tcW w:w="670" w:type="dxa"/>
            <w:vMerge/>
          </w:tcPr>
          <w:p w:rsidR="00E72D5B" w:rsidRPr="00BE2719" w:rsidRDefault="00E72D5B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2D5B" w:rsidRPr="00BE2719" w:rsidRDefault="00E72D5B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2D5B" w:rsidRPr="00BE2719" w:rsidRDefault="00E72D5B" w:rsidP="002731F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719">
              <w:rPr>
                <w:rFonts w:ascii="Times New Roman" w:hAnsi="Times New Roman" w:cs="Times New Roman"/>
                <w:sz w:val="24"/>
                <w:szCs w:val="24"/>
              </w:rPr>
              <w:t>- Городской конкурс декоративно-прикладного творчества «Зимняя сказка»;</w:t>
            </w:r>
          </w:p>
        </w:tc>
        <w:tc>
          <w:tcPr>
            <w:tcW w:w="1843" w:type="dxa"/>
          </w:tcPr>
          <w:p w:rsidR="00E72D5B" w:rsidRPr="00BE2719" w:rsidRDefault="00E72D5B" w:rsidP="0027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</w:tc>
        <w:tc>
          <w:tcPr>
            <w:tcW w:w="1418" w:type="dxa"/>
          </w:tcPr>
          <w:p w:rsidR="00E72D5B" w:rsidRPr="00BE2719" w:rsidRDefault="00E72D5B" w:rsidP="0027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2D5B" w:rsidRPr="00BE2719" w:rsidRDefault="00E72D5B" w:rsidP="00E7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Декабрь 2020 год</w:t>
            </w:r>
          </w:p>
        </w:tc>
        <w:tc>
          <w:tcPr>
            <w:tcW w:w="2977" w:type="dxa"/>
            <w:vMerge/>
          </w:tcPr>
          <w:p w:rsidR="00E72D5B" w:rsidRPr="00BE2719" w:rsidRDefault="00E72D5B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A36" w:rsidRPr="00BE2719" w:rsidTr="00867A36">
        <w:trPr>
          <w:trHeight w:val="1701"/>
        </w:trPr>
        <w:tc>
          <w:tcPr>
            <w:tcW w:w="670" w:type="dxa"/>
            <w:vMerge/>
          </w:tcPr>
          <w:p w:rsidR="00867A36" w:rsidRPr="00BE2719" w:rsidRDefault="00867A36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67A36" w:rsidRPr="00BE2719" w:rsidRDefault="00867A36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867A36" w:rsidRPr="00BE2719" w:rsidRDefault="00867A36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Зимняя смена ЗЦ «Таватуй»;</w:t>
            </w:r>
          </w:p>
        </w:tc>
        <w:tc>
          <w:tcPr>
            <w:tcW w:w="1843" w:type="dxa"/>
          </w:tcPr>
          <w:p w:rsidR="00867A36" w:rsidRPr="00BE2719" w:rsidRDefault="00867A36" w:rsidP="0095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67A36" w:rsidRPr="00BE2719" w:rsidRDefault="00867A36" w:rsidP="0095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867A36" w:rsidRPr="00BE2719" w:rsidRDefault="00867A36" w:rsidP="0095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67A36" w:rsidRPr="00BE2719" w:rsidRDefault="00867A36" w:rsidP="0095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867A36" w:rsidRPr="00BE2719" w:rsidRDefault="00867A36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</w:rPr>
              <w:t>ЗЦ «Таватуй»</w:t>
            </w:r>
          </w:p>
        </w:tc>
        <w:tc>
          <w:tcPr>
            <w:tcW w:w="1984" w:type="dxa"/>
          </w:tcPr>
          <w:p w:rsidR="00867A36" w:rsidRPr="00BE2719" w:rsidRDefault="00867A36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Январь 2021 год</w:t>
            </w:r>
          </w:p>
        </w:tc>
        <w:tc>
          <w:tcPr>
            <w:tcW w:w="2977" w:type="dxa"/>
            <w:vMerge/>
          </w:tcPr>
          <w:p w:rsidR="00867A36" w:rsidRPr="00BE2719" w:rsidRDefault="00867A36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867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</w:t>
            </w:r>
            <w:r w:rsidRPr="00BE2719">
              <w:rPr>
                <w:rFonts w:ascii="Times New Roman" w:hAnsi="Times New Roman"/>
                <w:sz w:val="24"/>
              </w:rPr>
              <w:t>Открытое Первенство Свердловской области по судомоделизму среди обучающихся (закрытая вода);</w:t>
            </w:r>
          </w:p>
        </w:tc>
        <w:tc>
          <w:tcPr>
            <w:tcW w:w="1843" w:type="dxa"/>
          </w:tcPr>
          <w:p w:rsidR="00867A36" w:rsidRPr="00BE2719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Рябков В.В.</w:t>
            </w:r>
          </w:p>
        </w:tc>
        <w:tc>
          <w:tcPr>
            <w:tcW w:w="1418" w:type="dxa"/>
          </w:tcPr>
          <w:p w:rsidR="0079576F" w:rsidRPr="00BE2719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Март 202</w:t>
            </w:r>
            <w:r w:rsidR="00867A36" w:rsidRPr="00BE2719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</w:t>
            </w:r>
            <w:r w:rsidRPr="00BE2719">
              <w:rPr>
                <w:rFonts w:ascii="Times New Roman" w:hAnsi="Times New Roman"/>
                <w:sz w:val="24"/>
              </w:rPr>
              <w:t>Областной фестиваль детского технического творчества «</w:t>
            </w:r>
            <w:r w:rsidRPr="00BE2719">
              <w:rPr>
                <w:rFonts w:ascii="Times New Roman" w:hAnsi="Times New Roman"/>
                <w:sz w:val="24"/>
                <w:lang w:val="en-US"/>
              </w:rPr>
              <w:t>TEXNOFEST</w:t>
            </w:r>
            <w:r w:rsidRPr="00BE2719">
              <w:rPr>
                <w:rFonts w:ascii="Times New Roman" w:hAnsi="Times New Roman"/>
                <w:sz w:val="24"/>
              </w:rPr>
              <w:t>»;</w:t>
            </w:r>
          </w:p>
        </w:tc>
        <w:tc>
          <w:tcPr>
            <w:tcW w:w="1843" w:type="dxa"/>
          </w:tcPr>
          <w:p w:rsidR="00867A36" w:rsidRPr="00BE2719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867A36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7A36" w:rsidRPr="00BE2719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E2719" w:rsidRDefault="00867A36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Апрель 2021 год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867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 Первенство Свердловской области среди школьников по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авиамоделизму (кордовые модели, радиоуправляемые модели, свободнолетающие модели);</w:t>
            </w:r>
          </w:p>
        </w:tc>
        <w:tc>
          <w:tcPr>
            <w:tcW w:w="1843" w:type="dxa"/>
          </w:tcPr>
          <w:p w:rsidR="00867A36" w:rsidRPr="00BE2719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  <w:p w:rsidR="0079576F" w:rsidRPr="00BE2719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Кравченко С.В.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ГАНОУ СО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«Дворец молодёжи»</w:t>
            </w:r>
          </w:p>
        </w:tc>
        <w:tc>
          <w:tcPr>
            <w:tcW w:w="1984" w:type="dxa"/>
          </w:tcPr>
          <w:p w:rsidR="0079576F" w:rsidRPr="00BE2719" w:rsidRDefault="00867A36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Апрель 2021 год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867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</w:t>
            </w:r>
            <w:r w:rsidRPr="00BE2719">
              <w:rPr>
                <w:rFonts w:ascii="Times New Roman" w:hAnsi="Times New Roman"/>
                <w:sz w:val="24"/>
              </w:rPr>
              <w:t>Первенство Свердловской области среди школьников по авиамоделизму «Моя первая модель»;</w:t>
            </w:r>
          </w:p>
        </w:tc>
        <w:tc>
          <w:tcPr>
            <w:tcW w:w="1843" w:type="dxa"/>
          </w:tcPr>
          <w:p w:rsidR="00867A36" w:rsidRPr="00BE2719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Хамраев В.М.</w:t>
            </w:r>
          </w:p>
        </w:tc>
        <w:tc>
          <w:tcPr>
            <w:tcW w:w="1418" w:type="dxa"/>
          </w:tcPr>
          <w:p w:rsidR="0079576F" w:rsidRPr="00BE2719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E2719" w:rsidRDefault="00867A36" w:rsidP="0086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Апрель 2021 год</w:t>
            </w:r>
          </w:p>
          <w:p w:rsidR="0079576F" w:rsidRPr="00BE2719" w:rsidRDefault="0079576F" w:rsidP="00867A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FD6C49">
        <w:trPr>
          <w:trHeight w:val="135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</w:t>
            </w:r>
            <w:r w:rsidRPr="00BE2719">
              <w:rPr>
                <w:rFonts w:ascii="Times New Roman" w:hAnsi="Times New Roman"/>
                <w:sz w:val="24"/>
              </w:rPr>
              <w:t xml:space="preserve">Форум- квест «Мир вокруг меня. Славим города среднего Урала»  </w:t>
            </w:r>
            <w:r w:rsidRPr="00BE2719">
              <w:rPr>
                <w:rFonts w:ascii="Times New Roman" w:hAnsi="Times New Roman"/>
                <w:sz w:val="24"/>
                <w:lang w:val="en-US"/>
              </w:rPr>
              <w:t>I</w:t>
            </w:r>
            <w:r w:rsidRPr="00BE2719">
              <w:rPr>
                <w:rFonts w:ascii="Times New Roman" w:hAnsi="Times New Roman"/>
                <w:sz w:val="24"/>
              </w:rPr>
              <w:t xml:space="preserve"> этап;</w:t>
            </w:r>
          </w:p>
        </w:tc>
        <w:tc>
          <w:tcPr>
            <w:tcW w:w="1843" w:type="dxa"/>
          </w:tcPr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8D6966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E2719" w:rsidRDefault="008D6966" w:rsidP="00FD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 xml:space="preserve">Май </w:t>
            </w:r>
            <w:r w:rsidR="0079576F" w:rsidRPr="00BE2719">
              <w:rPr>
                <w:rFonts w:ascii="Times New Roman" w:hAnsi="Times New Roman"/>
                <w:sz w:val="24"/>
              </w:rPr>
              <w:t>202</w:t>
            </w:r>
            <w:r w:rsidRPr="00BE2719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FD6C49">
        <w:trPr>
          <w:trHeight w:val="1869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</w:t>
            </w:r>
            <w:r w:rsidRPr="00BE2719">
              <w:rPr>
                <w:rFonts w:ascii="Times New Roman" w:hAnsi="Times New Roman"/>
                <w:sz w:val="24"/>
              </w:rPr>
              <w:t xml:space="preserve">Форум- квест «Мир вокруг меня. Славим города среднего Урала»  </w:t>
            </w:r>
            <w:r w:rsidRPr="00BE2719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BE2719">
              <w:rPr>
                <w:rFonts w:ascii="Times New Roman" w:hAnsi="Times New Roman"/>
                <w:sz w:val="24"/>
              </w:rPr>
              <w:t xml:space="preserve"> этап;</w:t>
            </w:r>
          </w:p>
        </w:tc>
        <w:tc>
          <w:tcPr>
            <w:tcW w:w="1843" w:type="dxa"/>
          </w:tcPr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8D6966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</w:t>
            </w:r>
            <w:r w:rsidR="008D6966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E2719" w:rsidRDefault="008D6966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Июнь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Первенство Свердловской области по судомоделизму среди обучающихся (открытая вода);</w:t>
            </w:r>
          </w:p>
        </w:tc>
        <w:tc>
          <w:tcPr>
            <w:tcW w:w="1843" w:type="dxa"/>
          </w:tcPr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Рябков В.В.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E2719" w:rsidRDefault="008D6966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Июнь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FD6C49">
        <w:trPr>
          <w:trHeight w:val="1869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</w:t>
            </w:r>
            <w:r w:rsidRPr="00BE2719">
              <w:rPr>
                <w:rFonts w:ascii="Times New Roman" w:hAnsi="Times New Roman"/>
                <w:sz w:val="24"/>
              </w:rPr>
              <w:t xml:space="preserve">Таватуй – </w:t>
            </w:r>
            <w:r w:rsidRPr="00BE2719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BE2719">
              <w:rPr>
                <w:rFonts w:ascii="Times New Roman" w:hAnsi="Times New Roman"/>
                <w:sz w:val="24"/>
              </w:rPr>
              <w:t xml:space="preserve"> </w:t>
            </w:r>
            <w:r w:rsidR="008D6966" w:rsidRPr="00BE2719">
              <w:rPr>
                <w:rFonts w:ascii="Times New Roman" w:hAnsi="Times New Roman"/>
                <w:sz w:val="24"/>
              </w:rPr>
              <w:t>летняя смена</w:t>
            </w:r>
            <w:r w:rsidRPr="00BE2719">
              <w:rPr>
                <w:rFonts w:ascii="Times New Roman" w:hAnsi="Times New Roman"/>
                <w:sz w:val="24"/>
              </w:rPr>
              <w:t>;</w:t>
            </w:r>
          </w:p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8D6966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</w:t>
            </w:r>
            <w:r w:rsidR="008D6966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</w:rPr>
              <w:t>ЗЦ «Таватуй»</w:t>
            </w:r>
          </w:p>
        </w:tc>
        <w:tc>
          <w:tcPr>
            <w:tcW w:w="1984" w:type="dxa"/>
          </w:tcPr>
          <w:p w:rsidR="0079576F" w:rsidRPr="00BE2719" w:rsidRDefault="008D6966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E2719">
              <w:rPr>
                <w:rFonts w:ascii="Times New Roman" w:hAnsi="Times New Roman"/>
                <w:sz w:val="24"/>
              </w:rPr>
              <w:t>Август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D45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Всероссийские соревнования по авиамодельному спорту;</w:t>
            </w:r>
          </w:p>
        </w:tc>
        <w:tc>
          <w:tcPr>
            <w:tcW w:w="1843" w:type="dxa"/>
          </w:tcPr>
          <w:p w:rsidR="00D45E34" w:rsidRPr="00BE2719" w:rsidRDefault="00D45E34" w:rsidP="00D45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D45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Кравченко С.А.</w:t>
            </w:r>
          </w:p>
        </w:tc>
        <w:tc>
          <w:tcPr>
            <w:tcW w:w="1418" w:type="dxa"/>
          </w:tcPr>
          <w:p w:rsidR="0079576F" w:rsidRPr="00BE2719" w:rsidRDefault="0079576F" w:rsidP="00D45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г. Урай</w:t>
            </w:r>
          </w:p>
          <w:p w:rsidR="0079576F" w:rsidRPr="00BE2719" w:rsidRDefault="0079576F" w:rsidP="00D45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6F" w:rsidRPr="00BE2719" w:rsidRDefault="00D45E34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Апрель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FD6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Этап Кубка мира по авиамодельному спорту;</w:t>
            </w:r>
          </w:p>
        </w:tc>
        <w:tc>
          <w:tcPr>
            <w:tcW w:w="1843" w:type="dxa"/>
          </w:tcPr>
          <w:p w:rsidR="00E935E2" w:rsidRPr="00BE2719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Кравченко С.А.</w:t>
            </w:r>
          </w:p>
        </w:tc>
        <w:tc>
          <w:tcPr>
            <w:tcW w:w="1418" w:type="dxa"/>
          </w:tcPr>
          <w:p w:rsidR="0079576F" w:rsidRPr="00BE2719" w:rsidRDefault="0079576F" w:rsidP="00E9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4" w:type="dxa"/>
          </w:tcPr>
          <w:p w:rsidR="0079576F" w:rsidRPr="00BE2719" w:rsidRDefault="00E935E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Май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989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Кубок Свердловской области среди младших школ</w:t>
            </w:r>
            <w:r w:rsidR="00E935E2" w:rsidRPr="00BE2719">
              <w:rPr>
                <w:rFonts w:ascii="Times New Roman" w:hAnsi="Times New Roman"/>
                <w:sz w:val="24"/>
                <w:szCs w:val="24"/>
              </w:rPr>
              <w:t>ьников по судомодельному спорту;</w:t>
            </w:r>
          </w:p>
        </w:tc>
        <w:tc>
          <w:tcPr>
            <w:tcW w:w="1843" w:type="dxa"/>
          </w:tcPr>
          <w:p w:rsidR="00E935E2" w:rsidRPr="00BE2719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Рябков В.В.</w:t>
            </w:r>
          </w:p>
          <w:p w:rsidR="0079576F" w:rsidRPr="00BE2719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76F" w:rsidRPr="00BE2719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НТФ ИРРО, г. Нижний Тагил</w:t>
            </w:r>
          </w:p>
        </w:tc>
        <w:tc>
          <w:tcPr>
            <w:tcW w:w="1984" w:type="dxa"/>
          </w:tcPr>
          <w:p w:rsidR="0079576F" w:rsidRPr="00BE2719" w:rsidRDefault="00E935E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Январь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1380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Городской конкурс компьютерной графики и анимации</w:t>
            </w:r>
            <w:r w:rsidR="00E935E2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E935E2" w:rsidRPr="00BE2719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E93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E935E2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35E2" w:rsidRPr="00BE2719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</w:t>
            </w:r>
            <w:r w:rsidR="00E935E2" w:rsidRPr="00BE2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35E2" w:rsidRPr="00BE2719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ГДДЮТ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6F" w:rsidRPr="00BE2719" w:rsidRDefault="00E935E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Март 2021 год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99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79576F" w:rsidRPr="00BE2719" w:rsidRDefault="0079576F" w:rsidP="00E93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Открытые городские соревнования по робототехнике</w:t>
            </w:r>
            <w:r w:rsidR="00E935E2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E935E2" w:rsidRPr="00BE2719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E93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E2719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1984" w:type="dxa"/>
          </w:tcPr>
          <w:p w:rsidR="0079576F" w:rsidRPr="00BE2719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Октябрь 2020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7152B">
        <w:trPr>
          <w:trHeight w:val="603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71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Открытые городски</w:t>
            </w:r>
            <w:r w:rsidR="0047152B" w:rsidRPr="00BE2719">
              <w:rPr>
                <w:rFonts w:ascii="Times New Roman" w:hAnsi="Times New Roman"/>
                <w:sz w:val="24"/>
                <w:szCs w:val="24"/>
              </w:rPr>
              <w:t>е соревнования по робототехнике;</w:t>
            </w:r>
          </w:p>
        </w:tc>
        <w:tc>
          <w:tcPr>
            <w:tcW w:w="1843" w:type="dxa"/>
          </w:tcPr>
          <w:p w:rsidR="0047152B" w:rsidRPr="00BE2719" w:rsidRDefault="0047152B" w:rsidP="00471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471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E2719" w:rsidRDefault="0079576F" w:rsidP="00471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п. Свободный</w:t>
            </w:r>
          </w:p>
        </w:tc>
        <w:tc>
          <w:tcPr>
            <w:tcW w:w="1984" w:type="dxa"/>
          </w:tcPr>
          <w:p w:rsidR="0079576F" w:rsidRPr="00BE2719" w:rsidRDefault="0047152B" w:rsidP="00FD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Ноябрь 2020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Городски</w:t>
            </w:r>
            <w:r w:rsidR="00674A2A" w:rsidRPr="00BE2719">
              <w:rPr>
                <w:rFonts w:ascii="Times New Roman" w:hAnsi="Times New Roman"/>
                <w:sz w:val="24"/>
                <w:szCs w:val="24"/>
              </w:rPr>
              <w:t>е соревнования по робототехнике;</w:t>
            </w:r>
          </w:p>
        </w:tc>
        <w:tc>
          <w:tcPr>
            <w:tcW w:w="1843" w:type="dxa"/>
          </w:tcPr>
          <w:p w:rsidR="00674A2A" w:rsidRPr="00BE2719" w:rsidRDefault="00674A2A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ГДДЮТ</w:t>
            </w:r>
          </w:p>
        </w:tc>
        <w:tc>
          <w:tcPr>
            <w:tcW w:w="1984" w:type="dxa"/>
          </w:tcPr>
          <w:p w:rsidR="0079576F" w:rsidRPr="00BE2719" w:rsidRDefault="00674A2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Ноябрь 2020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FD6C49">
        <w:trPr>
          <w:trHeight w:val="1124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FD6C49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Городской конкурс творческих проектов учащихся 1-4 классов «Внучата Черепановых»</w:t>
            </w:r>
            <w:r w:rsidR="00674A2A" w:rsidRPr="00BE27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674A2A" w:rsidRPr="00BE2719" w:rsidRDefault="00674A2A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9576F" w:rsidRPr="00BE2719" w:rsidRDefault="0079576F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Упр. Обр.,</w:t>
            </w:r>
          </w:p>
          <w:p w:rsidR="0079576F" w:rsidRPr="00BE2719" w:rsidRDefault="0079576F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г. Нижний Тагил</w:t>
            </w:r>
          </w:p>
        </w:tc>
        <w:tc>
          <w:tcPr>
            <w:tcW w:w="1984" w:type="dxa"/>
          </w:tcPr>
          <w:p w:rsidR="0079576F" w:rsidRPr="00BE2719" w:rsidRDefault="00674A2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Май 2021 год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BF4" w:rsidRPr="00BE2719" w:rsidTr="00BD7BF4">
        <w:trPr>
          <w:trHeight w:val="1322"/>
        </w:trPr>
        <w:tc>
          <w:tcPr>
            <w:tcW w:w="670" w:type="dxa"/>
            <w:vMerge/>
          </w:tcPr>
          <w:p w:rsidR="00BD7BF4" w:rsidRPr="00BE2719" w:rsidRDefault="00BD7BF4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BD7BF4" w:rsidRPr="00BE2719" w:rsidRDefault="00BD7BF4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D7BF4" w:rsidRPr="00BE2719" w:rsidRDefault="00BD7BF4" w:rsidP="00BD7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Ежегодная городская выставка технического и декоративно-прикладного творчества детей и учащейся молодёжи;</w:t>
            </w:r>
          </w:p>
        </w:tc>
        <w:tc>
          <w:tcPr>
            <w:tcW w:w="1843" w:type="dxa"/>
          </w:tcPr>
          <w:p w:rsidR="00BD7BF4" w:rsidRPr="00BE2719" w:rsidRDefault="00BD7BF4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</w:tc>
        <w:tc>
          <w:tcPr>
            <w:tcW w:w="1418" w:type="dxa"/>
          </w:tcPr>
          <w:p w:rsidR="00BD7BF4" w:rsidRPr="00BE2719" w:rsidRDefault="00BD7BF4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BD7BF4" w:rsidRPr="00BE2719" w:rsidRDefault="00BD7BF4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Март 2021 год</w:t>
            </w:r>
          </w:p>
        </w:tc>
        <w:tc>
          <w:tcPr>
            <w:tcW w:w="2977" w:type="dxa"/>
            <w:vMerge/>
          </w:tcPr>
          <w:p w:rsidR="00BD7BF4" w:rsidRPr="00BE2719" w:rsidRDefault="00BD7BF4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FD6C49">
        <w:trPr>
          <w:trHeight w:val="1314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Областной конкурс инновационных педагогических проектов.</w:t>
            </w:r>
          </w:p>
        </w:tc>
        <w:tc>
          <w:tcPr>
            <w:tcW w:w="1843" w:type="dxa"/>
          </w:tcPr>
          <w:p w:rsidR="008D6966" w:rsidRPr="00BE2719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Бухарова О.Г.</w:t>
            </w:r>
          </w:p>
        </w:tc>
        <w:tc>
          <w:tcPr>
            <w:tcW w:w="1418" w:type="dxa"/>
          </w:tcPr>
          <w:p w:rsidR="0079576F" w:rsidRPr="00BE2719" w:rsidRDefault="0079576F" w:rsidP="00FD6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79576F" w:rsidRPr="00BE2719" w:rsidRDefault="008D6966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Ноябрь 2020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2158F6">
        <w:trPr>
          <w:trHeight w:val="593"/>
        </w:trPr>
        <w:tc>
          <w:tcPr>
            <w:tcW w:w="670" w:type="dxa"/>
            <w:tcBorders>
              <w:top w:val="nil"/>
              <w:bottom w:val="nil"/>
            </w:tcBorders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215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конкурсах:</w:t>
            </w:r>
          </w:p>
        </w:tc>
        <w:tc>
          <w:tcPr>
            <w:tcW w:w="1843" w:type="dxa"/>
            <w:vMerge w:val="restart"/>
          </w:tcPr>
          <w:p w:rsidR="0079576F" w:rsidRPr="00BE2719" w:rsidRDefault="0079576F" w:rsidP="00215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 площадки, и ПО площадки</w:t>
            </w:r>
          </w:p>
        </w:tc>
        <w:tc>
          <w:tcPr>
            <w:tcW w:w="1418" w:type="dxa"/>
            <w:vMerge w:val="restart"/>
          </w:tcPr>
          <w:p w:rsidR="0079576F" w:rsidRPr="00BE2719" w:rsidRDefault="0079576F" w:rsidP="0021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Согласно положению конкурса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9576F" w:rsidRPr="00BE2719" w:rsidRDefault="0079576F" w:rsidP="0021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2158F6">
        <w:trPr>
          <w:trHeight w:val="1011"/>
        </w:trPr>
        <w:tc>
          <w:tcPr>
            <w:tcW w:w="670" w:type="dxa"/>
            <w:tcBorders>
              <w:top w:val="nil"/>
            </w:tcBorders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8D6966" w:rsidP="00215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576F" w:rsidRPr="00BE2719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проводимых учреждениями города и области.</w:t>
            </w:r>
          </w:p>
        </w:tc>
        <w:tc>
          <w:tcPr>
            <w:tcW w:w="18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76F" w:rsidRPr="00BE2719" w:rsidRDefault="0079576F" w:rsidP="0021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576F" w:rsidRPr="00BE2719" w:rsidRDefault="0079576F" w:rsidP="002158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E96E88">
        <w:trPr>
          <w:trHeight w:val="722"/>
        </w:trPr>
        <w:tc>
          <w:tcPr>
            <w:tcW w:w="670" w:type="dxa"/>
            <w:vMerge w:val="restart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vMerge w:val="restart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Организовать взаимодействие с социальными партнёрами учреждения для развития инновационного технического творчества.</w:t>
            </w:r>
          </w:p>
        </w:tc>
        <w:tc>
          <w:tcPr>
            <w:tcW w:w="3699" w:type="dxa"/>
          </w:tcPr>
          <w:p w:rsidR="0079576F" w:rsidRPr="00BE2719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мероприятий:</w:t>
            </w:r>
          </w:p>
        </w:tc>
        <w:tc>
          <w:tcPr>
            <w:tcW w:w="1843" w:type="dxa"/>
            <w:vMerge w:val="restart"/>
          </w:tcPr>
          <w:p w:rsidR="0079576F" w:rsidRPr="00BE2719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</w:t>
            </w:r>
          </w:p>
          <w:p w:rsidR="0079576F" w:rsidRPr="00BE2719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О.Г.</w:t>
            </w:r>
          </w:p>
          <w:p w:rsidR="0079576F" w:rsidRPr="00BE2719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  <w:p w:rsidR="0079576F" w:rsidRPr="00BE2719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  <w:vMerge w:val="restart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Сентябрь 2020 год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9576F" w:rsidRPr="00BE2719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-Составление плана реализации проекта в учреждении на 2020-2021 учебный год.</w:t>
            </w:r>
          </w:p>
          <w:p w:rsidR="0079576F" w:rsidRPr="00BE2719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-Внедрение в образовательный процесс новых современных технологий организации технического творчества обучающихся.</w:t>
            </w:r>
          </w:p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E96E88">
        <w:trPr>
          <w:trHeight w:val="103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 организационные собрания с участниками образовательного процесса; </w:t>
            </w:r>
          </w:p>
        </w:tc>
        <w:tc>
          <w:tcPr>
            <w:tcW w:w="1843" w:type="dxa"/>
            <w:vMerge/>
          </w:tcPr>
          <w:p w:rsidR="0079576F" w:rsidRPr="00BE2719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76F" w:rsidRPr="00BE2719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E96E88">
        <w:trPr>
          <w:trHeight w:val="1032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создание творческой группы по развитию инновационной деятельности проекта;</w:t>
            </w:r>
          </w:p>
        </w:tc>
        <w:tc>
          <w:tcPr>
            <w:tcW w:w="1843" w:type="dxa"/>
            <w:vMerge/>
          </w:tcPr>
          <w:p w:rsidR="0079576F" w:rsidRPr="00BE2719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76F" w:rsidRPr="00BE2719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E96E88">
        <w:trPr>
          <w:trHeight w:val="1296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организация консультаций педагогов по вопросам инновационной, проектной деятельности в рамках проекта.</w:t>
            </w:r>
          </w:p>
        </w:tc>
        <w:tc>
          <w:tcPr>
            <w:tcW w:w="1843" w:type="dxa"/>
            <w:vMerge/>
          </w:tcPr>
          <w:p w:rsidR="0079576F" w:rsidRPr="00BE2719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76F" w:rsidRPr="00BE2719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AD6AB6">
        <w:trPr>
          <w:trHeight w:val="64"/>
        </w:trPr>
        <w:tc>
          <w:tcPr>
            <w:tcW w:w="670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Обеспечить пропаганду в СМИ направления работы объединений.</w:t>
            </w:r>
          </w:p>
        </w:tc>
        <w:tc>
          <w:tcPr>
            <w:tcW w:w="3699" w:type="dxa"/>
          </w:tcPr>
          <w:p w:rsidR="0079576F" w:rsidRPr="00BE2719" w:rsidRDefault="0079576F" w:rsidP="00AD6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Пропаганда технического творчества.</w:t>
            </w:r>
          </w:p>
          <w:p w:rsidR="0079576F" w:rsidRPr="00BE2719" w:rsidRDefault="0079576F" w:rsidP="00941274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Показательные выступления и другие мероприятия по робототехнике и другим направлениям:</w:t>
            </w:r>
          </w:p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ПДО, ПО площадки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79576F" w:rsidRPr="00BE2719" w:rsidRDefault="0079576F" w:rsidP="0094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Актуализация технической образовательной деятельности;</w:t>
            </w:r>
          </w:p>
          <w:p w:rsidR="0079576F" w:rsidRPr="00BE2719" w:rsidRDefault="0079576F" w:rsidP="0094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 Увеличение числа обучающихся техническим творчеством; </w:t>
            </w:r>
          </w:p>
          <w:p w:rsidR="0079576F" w:rsidRPr="00BE2719" w:rsidRDefault="0079576F" w:rsidP="00AD6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Повышение имиджа ГорСЮТ.</w:t>
            </w:r>
          </w:p>
        </w:tc>
      </w:tr>
      <w:tr w:rsidR="0079576F" w:rsidRPr="00BE2719" w:rsidTr="002158F6">
        <w:trPr>
          <w:trHeight w:val="1559"/>
        </w:trPr>
        <w:tc>
          <w:tcPr>
            <w:tcW w:w="670" w:type="dxa"/>
            <w:vMerge w:val="restart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79576F" w:rsidRPr="00BE2719" w:rsidRDefault="0079576F" w:rsidP="00941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94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День техники в рамках 71 городской выставки технического и декоративно-прикладного творчества детей и учащейся молодежи;</w:t>
            </w:r>
          </w:p>
        </w:tc>
        <w:tc>
          <w:tcPr>
            <w:tcW w:w="1843" w:type="dxa"/>
            <w:vMerge w:val="restart"/>
          </w:tcPr>
          <w:p w:rsidR="0079576F" w:rsidRPr="00BE2719" w:rsidRDefault="0079576F" w:rsidP="0021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ПДО, ПО площадки</w:t>
            </w:r>
          </w:p>
        </w:tc>
        <w:tc>
          <w:tcPr>
            <w:tcW w:w="1418" w:type="dxa"/>
          </w:tcPr>
          <w:p w:rsidR="0079576F" w:rsidRPr="00BE2719" w:rsidRDefault="0079576F" w:rsidP="00941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ГДДЮТ город Нижний Тагил</w:t>
            </w:r>
          </w:p>
        </w:tc>
        <w:tc>
          <w:tcPr>
            <w:tcW w:w="1984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Март 2021 год</w:t>
            </w:r>
          </w:p>
        </w:tc>
        <w:tc>
          <w:tcPr>
            <w:tcW w:w="2977" w:type="dxa"/>
            <w:vMerge w:val="restart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CC34C1">
        <w:trPr>
          <w:trHeight w:val="943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CC3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День защиты детей;</w:t>
            </w:r>
          </w:p>
          <w:p w:rsidR="0079576F" w:rsidRPr="00BE2719" w:rsidRDefault="0079576F" w:rsidP="00CC3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76F" w:rsidRPr="00BE2719" w:rsidRDefault="0079576F" w:rsidP="00CC3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1984" w:type="dxa"/>
          </w:tcPr>
          <w:p w:rsidR="0079576F" w:rsidRPr="00BE2719" w:rsidRDefault="0079576F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Июнь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CC34C1">
        <w:trPr>
          <w:trHeight w:val="970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CC3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День молодежи;</w:t>
            </w:r>
          </w:p>
        </w:tc>
        <w:tc>
          <w:tcPr>
            <w:tcW w:w="1843" w:type="dxa"/>
            <w:vMerge/>
            <w:vAlign w:val="center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576F" w:rsidRPr="00BE2719" w:rsidRDefault="0079576F" w:rsidP="00CC3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1984" w:type="dxa"/>
          </w:tcPr>
          <w:p w:rsidR="0079576F" w:rsidRPr="00BE2719" w:rsidRDefault="0079576F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Июль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CC34C1">
        <w:trPr>
          <w:trHeight w:val="390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CC3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 День города;</w:t>
            </w:r>
          </w:p>
        </w:tc>
        <w:tc>
          <w:tcPr>
            <w:tcW w:w="1843" w:type="dxa"/>
            <w:vMerge/>
            <w:vAlign w:val="center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576F" w:rsidRPr="00BE2719" w:rsidRDefault="0079576F" w:rsidP="00CC3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1984" w:type="dxa"/>
          </w:tcPr>
          <w:p w:rsidR="0079576F" w:rsidRPr="00BE2719" w:rsidRDefault="0079576F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Август 2021 год</w:t>
            </w:r>
          </w:p>
        </w:tc>
        <w:tc>
          <w:tcPr>
            <w:tcW w:w="2977" w:type="dxa"/>
            <w:vMerge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5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79576F" w:rsidRPr="00BE2719" w:rsidRDefault="0079576F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Тематические сообщества в социальной сети «В Контакте»: </w:t>
            </w:r>
          </w:p>
          <w:p w:rsidR="0079576F" w:rsidRPr="00BE2719" w:rsidRDefault="0079576F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«Лаборатория робототехники»; - «Робототехника в Нижнем Тагиле»;</w:t>
            </w:r>
          </w:p>
          <w:p w:rsidR="0079576F" w:rsidRPr="00BE2719" w:rsidRDefault="0079576F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- «Радиоконструирование»; </w:t>
            </w:r>
          </w:p>
          <w:p w:rsidR="0079576F" w:rsidRPr="00BE2719" w:rsidRDefault="0079576F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«Инновационная площадка по робототехнике»;</w:t>
            </w:r>
          </w:p>
          <w:p w:rsidR="0079576F" w:rsidRPr="00BE2719" w:rsidRDefault="0079576F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«Педагоги базовой площадки».</w:t>
            </w:r>
          </w:p>
        </w:tc>
        <w:tc>
          <w:tcPr>
            <w:tcW w:w="1843" w:type="dxa"/>
          </w:tcPr>
          <w:p w:rsidR="0079576F" w:rsidRPr="00BE2719" w:rsidRDefault="0079576F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79576F" w:rsidRPr="00BE2719" w:rsidRDefault="0079576F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625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Тематический раздел на сайте МБУ ДО ГорСЮТ.</w:t>
            </w:r>
          </w:p>
        </w:tc>
        <w:tc>
          <w:tcPr>
            <w:tcW w:w="1843" w:type="dxa"/>
            <w:vAlign w:val="center"/>
          </w:tcPr>
          <w:p w:rsidR="0079576F" w:rsidRPr="00BE2719" w:rsidRDefault="0079576F" w:rsidP="00405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405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79576F" w:rsidRPr="00BE2719" w:rsidRDefault="0079576F" w:rsidP="00405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405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vMerge/>
            <w:vAlign w:val="center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405EA8">
        <w:trPr>
          <w:trHeight w:val="428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79576F" w:rsidRPr="00BE2719" w:rsidRDefault="0079576F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 xml:space="preserve">Работа со средствами массовой информации по освещению и пропаганде технического </w:t>
            </w: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и работы базовой площадки:</w:t>
            </w:r>
          </w:p>
          <w:p w:rsidR="0079576F" w:rsidRPr="00BE2719" w:rsidRDefault="0079576F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Телеканал «ТВ-4»;</w:t>
            </w:r>
          </w:p>
          <w:p w:rsidR="0079576F" w:rsidRPr="00BE2719" w:rsidRDefault="0079576F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-Телеканал «Телекон»;</w:t>
            </w:r>
          </w:p>
          <w:p w:rsidR="0079576F" w:rsidRPr="00BE2719" w:rsidRDefault="0079576F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 Газета «Тагильский рабочий»;</w:t>
            </w:r>
          </w:p>
          <w:p w:rsidR="0079576F" w:rsidRPr="00BE2719" w:rsidRDefault="0079576F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-Радиостанция «Эко радио».</w:t>
            </w:r>
          </w:p>
        </w:tc>
        <w:tc>
          <w:tcPr>
            <w:tcW w:w="1843" w:type="dxa"/>
          </w:tcPr>
          <w:p w:rsidR="0079576F" w:rsidRPr="00BE2719" w:rsidRDefault="0079576F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  <w:p w:rsidR="0079576F" w:rsidRPr="00BE2719" w:rsidRDefault="0079576F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79576F" w:rsidRPr="00BE2719" w:rsidRDefault="0079576F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Холодилова О.Г.</w:t>
            </w:r>
          </w:p>
          <w:p w:rsidR="0079576F" w:rsidRPr="00BE2719" w:rsidRDefault="0079576F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lastRenderedPageBreak/>
              <w:t>МБУ ДО ГорСЮТ</w:t>
            </w:r>
          </w:p>
        </w:tc>
        <w:tc>
          <w:tcPr>
            <w:tcW w:w="1984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E2719" w:rsidTr="00117FA9">
        <w:trPr>
          <w:trHeight w:val="1268"/>
        </w:trPr>
        <w:tc>
          <w:tcPr>
            <w:tcW w:w="670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E2719" w:rsidRDefault="0079576F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Формирование банка фото и видео материалов по деятельности инновационной площадки.</w:t>
            </w:r>
          </w:p>
        </w:tc>
        <w:tc>
          <w:tcPr>
            <w:tcW w:w="1843" w:type="dxa"/>
          </w:tcPr>
          <w:p w:rsidR="0079576F" w:rsidRPr="00BE2719" w:rsidRDefault="0079576F" w:rsidP="00215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E2719" w:rsidRDefault="0079576F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9576F" w:rsidRPr="00BE2719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1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vMerge/>
            <w:vAlign w:val="center"/>
          </w:tcPr>
          <w:p w:rsidR="0079576F" w:rsidRPr="00BE2719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B64" w:rsidRPr="00BE2719" w:rsidRDefault="00BB4B64" w:rsidP="00A07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B64" w:rsidRPr="00BE2719" w:rsidRDefault="00BB4B64" w:rsidP="00280B2B">
      <w:pPr>
        <w:rPr>
          <w:rFonts w:ascii="Times New Roman" w:hAnsi="Times New Roman"/>
          <w:sz w:val="24"/>
          <w:szCs w:val="24"/>
        </w:rPr>
      </w:pPr>
    </w:p>
    <w:p w:rsidR="00BB4B64" w:rsidRPr="00BE2719" w:rsidRDefault="004C5439" w:rsidP="004C5439">
      <w:pPr>
        <w:tabs>
          <w:tab w:val="left" w:pos="4140"/>
          <w:tab w:val="left" w:pos="4500"/>
        </w:tabs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 xml:space="preserve">Куратор </w:t>
      </w:r>
      <w:r w:rsidR="00A07767" w:rsidRPr="00BE2719">
        <w:rPr>
          <w:rFonts w:ascii="Times New Roman" w:hAnsi="Times New Roman"/>
          <w:sz w:val="24"/>
          <w:szCs w:val="24"/>
        </w:rPr>
        <w:t xml:space="preserve">проекта Бастриков В.В. </w:t>
      </w:r>
      <w:r w:rsidRPr="00BE2719">
        <w:rPr>
          <w:rFonts w:ascii="Times New Roman" w:hAnsi="Times New Roman"/>
          <w:sz w:val="24"/>
          <w:szCs w:val="24"/>
        </w:rPr>
        <w:t>(____________________)</w:t>
      </w:r>
    </w:p>
    <w:p w:rsidR="00A07767" w:rsidRPr="00BE2719" w:rsidRDefault="00A07767">
      <w:pPr>
        <w:rPr>
          <w:rFonts w:ascii="Times New Roman" w:hAnsi="Times New Roman"/>
          <w:sz w:val="24"/>
          <w:szCs w:val="24"/>
        </w:rPr>
      </w:pPr>
    </w:p>
    <w:p w:rsidR="005B0C06" w:rsidRPr="00955D59" w:rsidRDefault="004C5439">
      <w:pPr>
        <w:rPr>
          <w:rFonts w:ascii="Times New Roman" w:hAnsi="Times New Roman"/>
          <w:sz w:val="24"/>
          <w:szCs w:val="24"/>
        </w:rPr>
      </w:pPr>
      <w:r w:rsidRPr="00BE2719">
        <w:rPr>
          <w:rFonts w:ascii="Times New Roman" w:hAnsi="Times New Roman"/>
          <w:sz w:val="24"/>
          <w:szCs w:val="24"/>
        </w:rPr>
        <w:t>Руководитель ОУ-БП</w:t>
      </w:r>
      <w:r w:rsidR="00A07767" w:rsidRPr="00BE2719">
        <w:rPr>
          <w:rFonts w:ascii="Times New Roman" w:hAnsi="Times New Roman"/>
          <w:sz w:val="24"/>
          <w:szCs w:val="24"/>
        </w:rPr>
        <w:t xml:space="preserve"> Семячкова С.А. </w:t>
      </w:r>
      <w:r w:rsidRPr="00BE2719">
        <w:rPr>
          <w:rFonts w:ascii="Times New Roman" w:hAnsi="Times New Roman"/>
          <w:sz w:val="24"/>
          <w:szCs w:val="24"/>
        </w:rPr>
        <w:t>(_____________________)</w:t>
      </w:r>
    </w:p>
    <w:sectPr w:rsidR="005B0C06" w:rsidRPr="00955D59" w:rsidSect="00955D59">
      <w:footerReference w:type="default" r:id="rId8"/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49" w:rsidRDefault="00014B49" w:rsidP="00447912">
      <w:pPr>
        <w:spacing w:after="0" w:line="240" w:lineRule="auto"/>
      </w:pPr>
      <w:r>
        <w:separator/>
      </w:r>
    </w:p>
  </w:endnote>
  <w:endnote w:type="continuationSeparator" w:id="1">
    <w:p w:rsidR="00014B49" w:rsidRDefault="00014B49" w:rsidP="0044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56719"/>
      <w:docPartObj>
        <w:docPartGallery w:val="Page Numbers (Bottom of Page)"/>
        <w:docPartUnique/>
      </w:docPartObj>
    </w:sdtPr>
    <w:sdtContent>
      <w:p w:rsidR="002731F9" w:rsidRDefault="000F69AD">
        <w:pPr>
          <w:pStyle w:val="a5"/>
          <w:jc w:val="center"/>
        </w:pPr>
        <w:fldSimple w:instr=" PAGE   \* MERGEFORMAT ">
          <w:r w:rsidR="00BE2719">
            <w:rPr>
              <w:noProof/>
            </w:rPr>
            <w:t>1</w:t>
          </w:r>
        </w:fldSimple>
      </w:p>
    </w:sdtContent>
  </w:sdt>
  <w:p w:rsidR="002731F9" w:rsidRDefault="002731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49" w:rsidRDefault="00014B49" w:rsidP="00447912">
      <w:pPr>
        <w:spacing w:after="0" w:line="240" w:lineRule="auto"/>
      </w:pPr>
      <w:r>
        <w:separator/>
      </w:r>
    </w:p>
  </w:footnote>
  <w:footnote w:type="continuationSeparator" w:id="1">
    <w:p w:rsidR="00014B49" w:rsidRDefault="00014B49" w:rsidP="0044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E41"/>
    <w:multiLevelType w:val="hybridMultilevel"/>
    <w:tmpl w:val="26141F2C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E14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E1E39"/>
    <w:multiLevelType w:val="hybridMultilevel"/>
    <w:tmpl w:val="610C8AE4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6599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27DA9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34E2C"/>
    <w:multiLevelType w:val="hybridMultilevel"/>
    <w:tmpl w:val="CC766F2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2CE7EFE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44DA6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97140"/>
    <w:multiLevelType w:val="hybridMultilevel"/>
    <w:tmpl w:val="E1A6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5BDB"/>
    <w:multiLevelType w:val="hybridMultilevel"/>
    <w:tmpl w:val="9B40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628D2"/>
    <w:multiLevelType w:val="hybridMultilevel"/>
    <w:tmpl w:val="5FC69A66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C723C"/>
    <w:multiLevelType w:val="hybridMultilevel"/>
    <w:tmpl w:val="78F6FB7A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3013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34D7C"/>
    <w:multiLevelType w:val="hybridMultilevel"/>
    <w:tmpl w:val="ADAC24C0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64"/>
    <w:rsid w:val="00014B49"/>
    <w:rsid w:val="00020BC1"/>
    <w:rsid w:val="00044E34"/>
    <w:rsid w:val="000670F1"/>
    <w:rsid w:val="00071D3D"/>
    <w:rsid w:val="000B5148"/>
    <w:rsid w:val="000F69AD"/>
    <w:rsid w:val="00117FA9"/>
    <w:rsid w:val="0015300A"/>
    <w:rsid w:val="00154EF8"/>
    <w:rsid w:val="00165CB9"/>
    <w:rsid w:val="001A63B0"/>
    <w:rsid w:val="001D1230"/>
    <w:rsid w:val="002158F6"/>
    <w:rsid w:val="00245399"/>
    <w:rsid w:val="00253092"/>
    <w:rsid w:val="0025494C"/>
    <w:rsid w:val="002731F9"/>
    <w:rsid w:val="00280B2B"/>
    <w:rsid w:val="002A0E26"/>
    <w:rsid w:val="002C1DD7"/>
    <w:rsid w:val="002F7ABF"/>
    <w:rsid w:val="003851DB"/>
    <w:rsid w:val="003A4771"/>
    <w:rsid w:val="00405EA8"/>
    <w:rsid w:val="00447912"/>
    <w:rsid w:val="0047152B"/>
    <w:rsid w:val="004911B8"/>
    <w:rsid w:val="004C5439"/>
    <w:rsid w:val="005459E6"/>
    <w:rsid w:val="00553ECD"/>
    <w:rsid w:val="0056533E"/>
    <w:rsid w:val="0058635C"/>
    <w:rsid w:val="00596004"/>
    <w:rsid w:val="005B0C06"/>
    <w:rsid w:val="005D0B68"/>
    <w:rsid w:val="005D11D2"/>
    <w:rsid w:val="00674A2A"/>
    <w:rsid w:val="007226A1"/>
    <w:rsid w:val="0079576F"/>
    <w:rsid w:val="007B6980"/>
    <w:rsid w:val="00853E9B"/>
    <w:rsid w:val="00867A36"/>
    <w:rsid w:val="008D6966"/>
    <w:rsid w:val="00923CA4"/>
    <w:rsid w:val="0092498A"/>
    <w:rsid w:val="00940077"/>
    <w:rsid w:val="00941274"/>
    <w:rsid w:val="009507AB"/>
    <w:rsid w:val="00955D59"/>
    <w:rsid w:val="00962AB7"/>
    <w:rsid w:val="00984410"/>
    <w:rsid w:val="00990EDF"/>
    <w:rsid w:val="009B506B"/>
    <w:rsid w:val="00A05B7C"/>
    <w:rsid w:val="00A07767"/>
    <w:rsid w:val="00A35B73"/>
    <w:rsid w:val="00A80BAA"/>
    <w:rsid w:val="00A8434B"/>
    <w:rsid w:val="00A907C8"/>
    <w:rsid w:val="00AD6AB6"/>
    <w:rsid w:val="00B051A9"/>
    <w:rsid w:val="00B82A39"/>
    <w:rsid w:val="00BB4B64"/>
    <w:rsid w:val="00BC6B0C"/>
    <w:rsid w:val="00BD7BF4"/>
    <w:rsid w:val="00BE2719"/>
    <w:rsid w:val="00C36F09"/>
    <w:rsid w:val="00C37806"/>
    <w:rsid w:val="00C52AE4"/>
    <w:rsid w:val="00C5592E"/>
    <w:rsid w:val="00C87533"/>
    <w:rsid w:val="00CA4CD3"/>
    <w:rsid w:val="00CC34C1"/>
    <w:rsid w:val="00CF5E6F"/>
    <w:rsid w:val="00D23347"/>
    <w:rsid w:val="00D31578"/>
    <w:rsid w:val="00D43B70"/>
    <w:rsid w:val="00D45E34"/>
    <w:rsid w:val="00D94B10"/>
    <w:rsid w:val="00DA7023"/>
    <w:rsid w:val="00DC52C5"/>
    <w:rsid w:val="00DE2412"/>
    <w:rsid w:val="00DF699D"/>
    <w:rsid w:val="00E16014"/>
    <w:rsid w:val="00E21520"/>
    <w:rsid w:val="00E64355"/>
    <w:rsid w:val="00E71589"/>
    <w:rsid w:val="00E71620"/>
    <w:rsid w:val="00E72D5B"/>
    <w:rsid w:val="00E736C6"/>
    <w:rsid w:val="00E935E2"/>
    <w:rsid w:val="00E96E88"/>
    <w:rsid w:val="00EE3578"/>
    <w:rsid w:val="00F04EB3"/>
    <w:rsid w:val="00F13759"/>
    <w:rsid w:val="00F468B0"/>
    <w:rsid w:val="00FA541F"/>
    <w:rsid w:val="00FC230D"/>
    <w:rsid w:val="00FD0B9E"/>
    <w:rsid w:val="00FD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6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731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65CB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5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4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912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912"/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rsid w:val="00E716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16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1F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2731F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36F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5ACB-3158-4797-AC13-7F0E664F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1</cp:lastModifiedBy>
  <cp:revision>53</cp:revision>
  <dcterms:created xsi:type="dcterms:W3CDTF">2019-05-20T19:47:00Z</dcterms:created>
  <dcterms:modified xsi:type="dcterms:W3CDTF">2020-09-27T19:26:00Z</dcterms:modified>
</cp:coreProperties>
</file>